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3E7" w:rsidRDefault="003D53E7" w:rsidP="0099216F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D328BD">
        <w:rPr>
          <w:rFonts w:ascii="TH SarabunIT๙" w:hAnsi="TH SarabunIT๙" w:cs="TH SarabunIT๙"/>
          <w:b/>
          <w:bCs/>
          <w:cs/>
        </w:rPr>
        <w:t>บทที่ 5</w:t>
      </w:r>
    </w:p>
    <w:p w:rsidR="00645E0F" w:rsidRPr="00D328BD" w:rsidRDefault="00645E0F" w:rsidP="0099216F">
      <w:pPr>
        <w:shd w:val="clear" w:color="auto" w:fill="FFFFFF" w:themeFill="background1"/>
        <w:spacing w:after="0" w:line="240" w:lineRule="auto"/>
        <w:jc w:val="center"/>
        <w:rPr>
          <w:rFonts w:ascii="TH SarabunIT๙" w:hAnsi="TH SarabunIT๙" w:cs="TH SarabunIT๙"/>
        </w:rPr>
      </w:pPr>
    </w:p>
    <w:p w:rsidR="007B607D" w:rsidRDefault="003D53E7" w:rsidP="007B607D">
      <w:pPr>
        <w:shd w:val="clear" w:color="auto" w:fill="FFFFFF" w:themeFill="background1"/>
        <w:spacing w:line="240" w:lineRule="auto"/>
        <w:ind w:firstLine="720"/>
        <w:jc w:val="center"/>
        <w:rPr>
          <w:rFonts w:ascii="TH SarabunIT๙" w:hAnsi="TH SarabunIT๙" w:cs="TH SarabunIT๙"/>
          <w:b/>
          <w:bCs/>
        </w:rPr>
      </w:pPr>
      <w:r w:rsidRPr="00D328BD">
        <w:rPr>
          <w:rFonts w:ascii="TH SarabunIT๙" w:hAnsi="TH SarabunIT๙" w:cs="TH SarabunIT๙"/>
          <w:b/>
          <w:bCs/>
          <w:cs/>
        </w:rPr>
        <w:t>สรุปผลการวิจัย อภิปรายผล และข้อเ</w:t>
      </w:r>
      <w:r w:rsidR="00C05F8E" w:rsidRPr="00D328BD">
        <w:rPr>
          <w:rFonts w:ascii="TH SarabunIT๙" w:hAnsi="TH SarabunIT๙" w:cs="TH SarabunIT๙"/>
          <w:b/>
          <w:bCs/>
          <w:cs/>
        </w:rPr>
        <w:t>ส</w:t>
      </w:r>
      <w:r w:rsidRPr="00D328BD">
        <w:rPr>
          <w:rFonts w:ascii="TH SarabunIT๙" w:hAnsi="TH SarabunIT๙" w:cs="TH SarabunIT๙"/>
          <w:b/>
          <w:bCs/>
          <w:cs/>
        </w:rPr>
        <w:t>นอแนะ</w:t>
      </w:r>
    </w:p>
    <w:p w:rsidR="00645E0F" w:rsidRPr="00D328BD" w:rsidRDefault="00645E0F" w:rsidP="007B607D">
      <w:pPr>
        <w:shd w:val="clear" w:color="auto" w:fill="FFFFFF" w:themeFill="background1"/>
        <w:spacing w:line="240" w:lineRule="auto"/>
        <w:ind w:firstLine="720"/>
        <w:jc w:val="center"/>
        <w:rPr>
          <w:rFonts w:ascii="TH SarabunIT๙" w:hAnsi="TH SarabunIT๙" w:cs="TH SarabunIT๙"/>
          <w:b/>
          <w:bCs/>
        </w:rPr>
      </w:pPr>
    </w:p>
    <w:p w:rsidR="003D53E7" w:rsidRPr="00D328BD" w:rsidRDefault="003D53E7" w:rsidP="003C1DB5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 w:rsidRPr="00D328BD">
        <w:rPr>
          <w:rFonts w:ascii="TH SarabunIT๙" w:hAnsi="TH SarabunIT๙" w:cs="TH SarabunIT๙"/>
          <w:cs/>
        </w:rPr>
        <w:t>การวิจัยเรื่อง</w:t>
      </w:r>
      <w:r w:rsidR="00E0761E" w:rsidRPr="00D328BD">
        <w:rPr>
          <w:rFonts w:ascii="TH SarabunIT๙" w:hAnsi="TH SarabunIT๙" w:cs="TH SarabunIT๙"/>
          <w:b/>
          <w:bCs/>
          <w:cs/>
        </w:rPr>
        <w:t xml:space="preserve"> </w:t>
      </w:r>
      <w:r w:rsidRPr="00D328BD">
        <w:rPr>
          <w:rFonts w:ascii="TH SarabunIT๙" w:hAnsi="TH SarabunIT๙" w:cs="TH SarabunIT๙"/>
          <w:b/>
          <w:bCs/>
          <w:cs/>
        </w:rPr>
        <w:t>“</w:t>
      </w:r>
      <w:r w:rsidRPr="00D328BD">
        <w:rPr>
          <w:rFonts w:ascii="TH SarabunIT๙" w:hAnsi="TH SarabunIT๙" w:cs="TH SarabunIT๙"/>
          <w:cs/>
        </w:rPr>
        <w:t>บทบาทของพระสงฆ์ในจังหวัดเพชรบูรณ์ต่อการพัฒนาชุมชนในศตวรรษที่ 21</w:t>
      </w:r>
      <w:r w:rsidRPr="00D328BD">
        <w:rPr>
          <w:rFonts w:ascii="TH SarabunIT๙" w:hAnsi="TH SarabunIT๙" w:cs="TH SarabunIT๙"/>
          <w:b/>
          <w:bCs/>
          <w:cs/>
        </w:rPr>
        <w:t>”</w:t>
      </w:r>
      <w:r w:rsidR="00E0761E" w:rsidRPr="00D328BD">
        <w:rPr>
          <w:rFonts w:ascii="TH SarabunIT๙" w:hAnsi="TH SarabunIT๙" w:cs="TH SarabunIT๙"/>
          <w:b/>
          <w:bCs/>
          <w:cs/>
        </w:rPr>
        <w:t xml:space="preserve"> </w:t>
      </w:r>
      <w:r w:rsidRPr="00D328BD">
        <w:rPr>
          <w:rFonts w:ascii="TH SarabunIT๙" w:hAnsi="TH SarabunIT๙" w:cs="TH SarabunIT๙"/>
          <w:cs/>
        </w:rPr>
        <w:t>มีวัตถุประสงค์เพื่อศึกษาบทบาทของพระสงฆ์ใน จังหวัดเพชรบูรณ์ ที่มีต่อการพัฒนาสังคมในด้านการปกครอง ด้านการศึกษาสงเคราะห์ ด้านการเผยแผ่</w:t>
      </w:r>
      <w:r w:rsidR="00E0761E" w:rsidRPr="00D328BD">
        <w:rPr>
          <w:rFonts w:ascii="TH SarabunIT๙" w:hAnsi="TH SarabunIT๙" w:cs="TH SarabunIT๙"/>
          <w:cs/>
        </w:rPr>
        <w:t xml:space="preserve"> และ</w:t>
      </w:r>
      <w:r w:rsidRPr="00D328BD">
        <w:rPr>
          <w:rFonts w:ascii="TH SarabunIT๙" w:hAnsi="TH SarabunIT๙" w:cs="TH SarabunIT๙"/>
          <w:cs/>
        </w:rPr>
        <w:t>ด้านการสาธารณสงเคราะห์</w:t>
      </w:r>
      <w:r w:rsidR="00E0761E" w:rsidRPr="00D328BD">
        <w:rPr>
          <w:rFonts w:ascii="TH SarabunIT๙" w:hAnsi="TH SarabunIT๙" w:cs="TH SarabunIT๙"/>
          <w:cs/>
        </w:rPr>
        <w:t xml:space="preserve"> </w:t>
      </w:r>
    </w:p>
    <w:p w:rsidR="003D53E7" w:rsidRPr="00D328BD" w:rsidRDefault="003D53E7" w:rsidP="003C1DB5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 w:rsidRPr="00D328BD">
        <w:rPr>
          <w:rFonts w:ascii="TH SarabunIT๙" w:hAnsi="TH SarabunIT๙" w:cs="TH SarabunIT๙"/>
          <w:cs/>
        </w:rPr>
        <w:t>ทั้งนี</w:t>
      </w:r>
      <w:r w:rsidR="00E0761E" w:rsidRPr="00D328BD">
        <w:rPr>
          <w:rFonts w:ascii="TH SarabunIT๙" w:hAnsi="TH SarabunIT๙" w:cs="TH SarabunIT๙"/>
          <w:cs/>
        </w:rPr>
        <w:t>้</w:t>
      </w:r>
      <w:r w:rsidR="0099216F" w:rsidRPr="00D328BD">
        <w:rPr>
          <w:rFonts w:ascii="TH SarabunIT๙" w:hAnsi="TH SarabunIT๙" w:cs="TH SarabunIT๙"/>
          <w:cs/>
        </w:rPr>
        <w:t>คณะผู้วิจัยได้</w:t>
      </w:r>
      <w:r w:rsidRPr="00D328BD">
        <w:rPr>
          <w:rFonts w:ascii="TH SarabunIT๙" w:hAnsi="TH SarabunIT๙" w:cs="TH SarabunIT๙"/>
          <w:cs/>
        </w:rPr>
        <w:t>ใช้วิจัย</w:t>
      </w:r>
      <w:r w:rsidR="0099216F" w:rsidRPr="00D328BD">
        <w:rPr>
          <w:rFonts w:ascii="TH SarabunIT๙" w:hAnsi="TH SarabunIT๙" w:cs="TH SarabunIT๙"/>
          <w:cs/>
        </w:rPr>
        <w:t>เชิง</w:t>
      </w:r>
      <w:r w:rsidRPr="00D328BD">
        <w:rPr>
          <w:rFonts w:ascii="TH SarabunIT๙" w:hAnsi="TH SarabunIT๙" w:cs="TH SarabunIT๙"/>
          <w:cs/>
        </w:rPr>
        <w:t>คุณภาพ</w:t>
      </w:r>
      <w:r w:rsidR="00E0761E" w:rsidRPr="00D328BD">
        <w:rPr>
          <w:rFonts w:ascii="TH SarabunIT๙" w:hAnsi="TH SarabunIT๙" w:cs="TH SarabunIT๙"/>
          <w:cs/>
        </w:rPr>
        <w:t xml:space="preserve"> </w:t>
      </w:r>
      <w:r w:rsidRPr="00D328BD">
        <w:rPr>
          <w:rFonts w:ascii="TH SarabunIT๙" w:hAnsi="TH SarabunIT๙" w:cs="TH SarabunIT๙"/>
          <w:cs/>
        </w:rPr>
        <w:t>(</w:t>
      </w:r>
      <w:r w:rsidRPr="00D328BD">
        <w:rPr>
          <w:rFonts w:ascii="TH SarabunIT๙" w:hAnsi="TH SarabunIT๙" w:cs="TH SarabunIT๙"/>
        </w:rPr>
        <w:t xml:space="preserve">Qualitative </w:t>
      </w:r>
      <w:r w:rsidR="00110BC1" w:rsidRPr="00D328BD">
        <w:rPr>
          <w:rFonts w:ascii="TH SarabunIT๙" w:hAnsi="TH SarabunIT๙" w:cs="TH SarabunIT๙"/>
        </w:rPr>
        <w:t>Research</w:t>
      </w:r>
      <w:r w:rsidRPr="00D328BD">
        <w:rPr>
          <w:rFonts w:ascii="TH SarabunIT๙" w:hAnsi="TH SarabunIT๙" w:cs="TH SarabunIT๙"/>
        </w:rPr>
        <w:t>)</w:t>
      </w:r>
      <w:r w:rsidRPr="00D328BD">
        <w:rPr>
          <w:rFonts w:ascii="TH SarabunIT๙" w:hAnsi="TH SarabunIT๙" w:cs="TH SarabunIT๙"/>
          <w:cs/>
        </w:rPr>
        <w:t xml:space="preserve"> ในการศึกษาและวิเคราะห์ข้อมูล ซึ่งผู้วิจัยได้เข้าไปศึกษาบทบทบาทของพระสงฆ์ในการพัฒนา</w:t>
      </w:r>
      <w:r w:rsidR="0099216F" w:rsidRPr="00D328BD">
        <w:rPr>
          <w:rFonts w:ascii="TH SarabunIT๙" w:hAnsi="TH SarabunIT๙" w:cs="TH SarabunIT๙"/>
          <w:cs/>
        </w:rPr>
        <w:t>สังคม</w:t>
      </w:r>
      <w:r w:rsidRPr="00D328BD">
        <w:rPr>
          <w:rFonts w:ascii="TH SarabunIT๙" w:hAnsi="TH SarabunIT๙" w:cs="TH SarabunIT๙"/>
          <w:cs/>
        </w:rPr>
        <w:t>โดยใช้เทคนิคการเก็บ</w:t>
      </w:r>
      <w:r w:rsidR="007E4E2A" w:rsidRPr="00D328BD">
        <w:rPr>
          <w:rFonts w:ascii="TH SarabunIT๙" w:hAnsi="TH SarabunIT๙" w:cs="TH SarabunIT๙"/>
          <w:cs/>
        </w:rPr>
        <w:t>ข้อมูลในรูปแบบการสัมภาษณ์ของ</w:t>
      </w:r>
      <w:r w:rsidRPr="00D328BD">
        <w:rPr>
          <w:rFonts w:ascii="TH SarabunIT๙" w:hAnsi="TH SarabunIT๙" w:cs="TH SarabunIT๙"/>
          <w:cs/>
        </w:rPr>
        <w:t>การวิจัยเชิงคุณภาพ โดยมีพระสงฆ์ในวัด</w:t>
      </w:r>
      <w:r w:rsidR="00D328BD" w:rsidRPr="00D328BD">
        <w:rPr>
          <w:rFonts w:ascii="TH SarabunIT๙" w:hAnsi="TH SarabunIT๙" w:cs="TH SarabunIT๙"/>
          <w:cs/>
        </w:rPr>
        <w:t xml:space="preserve">ของจังหวัดเพชรบูรณ์จำนวน 10 วัด </w:t>
      </w:r>
      <w:r w:rsidRPr="00D328BD">
        <w:rPr>
          <w:rFonts w:ascii="TH SarabunIT๙" w:hAnsi="TH SarabunIT๙" w:cs="TH SarabunIT๙"/>
          <w:cs/>
        </w:rPr>
        <w:t xml:space="preserve">1 รูปต่อ 1 วัด เป็นผู้ให้ข้อมูลสำคัญ ผลการวิเคราะห์ข้อมูลผู้วิจัยได้นำมาสรุปผลดังนี้ </w:t>
      </w:r>
    </w:p>
    <w:p w:rsidR="003D53E7" w:rsidRPr="00D328BD" w:rsidRDefault="003D53E7" w:rsidP="003C1DB5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b/>
          <w:bCs/>
        </w:rPr>
      </w:pPr>
    </w:p>
    <w:p w:rsidR="003D53E7" w:rsidRPr="00D328BD" w:rsidRDefault="003D53E7" w:rsidP="003C1DB5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b/>
          <w:bCs/>
        </w:rPr>
      </w:pPr>
      <w:r w:rsidRPr="00D328BD">
        <w:rPr>
          <w:rFonts w:ascii="TH SarabunIT๙" w:hAnsi="TH SarabunIT๙" w:cs="TH SarabunIT๙"/>
          <w:b/>
          <w:bCs/>
          <w:cs/>
        </w:rPr>
        <w:t>5.1 สรุปผลวิจัย</w:t>
      </w:r>
    </w:p>
    <w:p w:rsidR="00152C95" w:rsidRPr="00D328BD" w:rsidRDefault="00152C95" w:rsidP="003C1DB5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b/>
          <w:bCs/>
        </w:rPr>
      </w:pPr>
      <w:r w:rsidRPr="00D328BD">
        <w:rPr>
          <w:rFonts w:ascii="TH SarabunIT๙" w:hAnsi="TH SarabunIT๙" w:cs="TH SarabunIT๙"/>
          <w:b/>
          <w:bCs/>
        </w:rPr>
        <w:tab/>
      </w:r>
      <w:r w:rsidRPr="00D328BD">
        <w:rPr>
          <w:rFonts w:ascii="TH SarabunIT๙" w:hAnsi="TH SarabunIT๙" w:cs="TH SarabunIT๙"/>
          <w:cs/>
        </w:rPr>
        <w:t>การวิจัยเรื่อง</w:t>
      </w:r>
      <w:r w:rsidR="00E0761E" w:rsidRPr="00D328BD">
        <w:rPr>
          <w:rFonts w:ascii="TH SarabunIT๙" w:hAnsi="TH SarabunIT๙" w:cs="TH SarabunIT๙"/>
          <w:b/>
          <w:bCs/>
          <w:cs/>
        </w:rPr>
        <w:t xml:space="preserve"> </w:t>
      </w:r>
      <w:r w:rsidRPr="00D328BD">
        <w:rPr>
          <w:rFonts w:ascii="TH SarabunIT๙" w:hAnsi="TH SarabunIT๙" w:cs="TH SarabunIT๙"/>
          <w:b/>
          <w:bCs/>
          <w:cs/>
        </w:rPr>
        <w:t>“</w:t>
      </w:r>
      <w:r w:rsidRPr="00D328BD">
        <w:rPr>
          <w:rFonts w:ascii="TH SarabunIT๙" w:hAnsi="TH SarabunIT๙" w:cs="TH SarabunIT๙"/>
          <w:cs/>
        </w:rPr>
        <w:t>บทบาทของพระสงฆ์ในจังหวัดเพชรบูรณ์ต่อการพัฒนาชุมชนในศตวรรษที่ 21</w:t>
      </w:r>
      <w:r w:rsidRPr="00D328BD">
        <w:rPr>
          <w:rFonts w:ascii="TH SarabunIT๙" w:hAnsi="TH SarabunIT๙" w:cs="TH SarabunIT๙"/>
          <w:b/>
          <w:bCs/>
          <w:cs/>
        </w:rPr>
        <w:t>”</w:t>
      </w:r>
    </w:p>
    <w:p w:rsidR="00152C95" w:rsidRPr="00D328BD" w:rsidRDefault="00152C95" w:rsidP="003C1DB5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D328BD">
        <w:rPr>
          <w:rFonts w:ascii="TH SarabunIT๙" w:hAnsi="TH SarabunIT๙" w:cs="TH SarabunIT๙"/>
          <w:cs/>
        </w:rPr>
        <w:t>คณะผู้วิจัยทำการเก็บข้อมูลโดยสัมภาษณ์แบบเจาะลึก</w:t>
      </w:r>
      <w:r w:rsidR="00E0761E" w:rsidRPr="00D328BD">
        <w:rPr>
          <w:rFonts w:ascii="TH SarabunIT๙" w:hAnsi="TH SarabunIT๙" w:cs="TH SarabunIT๙"/>
          <w:cs/>
        </w:rPr>
        <w:t xml:space="preserve"> </w:t>
      </w:r>
      <w:r w:rsidRPr="00D328BD">
        <w:rPr>
          <w:rFonts w:ascii="TH SarabunIT๙" w:hAnsi="TH SarabunIT๙" w:cs="TH SarabunIT๙"/>
        </w:rPr>
        <w:t xml:space="preserve">(In-depth </w:t>
      </w:r>
      <w:r w:rsidR="00E0761E" w:rsidRPr="00D328BD">
        <w:rPr>
          <w:rFonts w:ascii="TH SarabunIT๙" w:hAnsi="TH SarabunIT๙" w:cs="TH SarabunIT๙"/>
        </w:rPr>
        <w:t>interviews</w:t>
      </w:r>
      <w:r w:rsidRPr="00D328BD">
        <w:rPr>
          <w:rFonts w:ascii="TH SarabunIT๙" w:hAnsi="TH SarabunIT๙" w:cs="TH SarabunIT๙"/>
        </w:rPr>
        <w:t xml:space="preserve">) </w:t>
      </w:r>
      <w:r w:rsidRPr="00D328BD">
        <w:rPr>
          <w:rFonts w:ascii="TH SarabunIT๙" w:hAnsi="TH SarabunIT๙" w:cs="TH SarabunIT๙"/>
          <w:cs/>
        </w:rPr>
        <w:t>โดยมีคำถามใช้เป็นแนวทางในการสนทนากับผู้ให้ข้อมูลสำคัญ</w:t>
      </w:r>
      <w:r w:rsidR="00110BC1" w:rsidRPr="00D328BD">
        <w:rPr>
          <w:rFonts w:ascii="TH SarabunIT๙" w:hAnsi="TH SarabunIT๙" w:cs="TH SarabunIT๙"/>
          <w:cs/>
        </w:rPr>
        <w:t xml:space="preserve"> </w:t>
      </w:r>
      <w:r w:rsidRPr="00D328BD">
        <w:rPr>
          <w:rFonts w:ascii="TH SarabunIT๙" w:hAnsi="TH SarabunIT๙" w:cs="TH SarabunIT๙"/>
          <w:cs/>
        </w:rPr>
        <w:t>คือ พระสงฆ์ในวัด</w:t>
      </w:r>
      <w:r w:rsidR="00D328BD">
        <w:rPr>
          <w:rFonts w:ascii="TH SarabunIT๙" w:hAnsi="TH SarabunIT๙" w:cs="TH SarabunIT๙" w:hint="cs"/>
          <w:cs/>
        </w:rPr>
        <w:t>ของ</w:t>
      </w:r>
      <w:r w:rsidRPr="00D328BD">
        <w:rPr>
          <w:rFonts w:ascii="TH SarabunIT๙" w:hAnsi="TH SarabunIT๙" w:cs="TH SarabunIT๙"/>
          <w:cs/>
        </w:rPr>
        <w:t>จังหวัดเพชรบูรณ์ 1 รูปต่อ 1 วั</w:t>
      </w:r>
      <w:r w:rsidR="00D328BD">
        <w:rPr>
          <w:rFonts w:ascii="TH SarabunIT๙" w:hAnsi="TH SarabunIT๙" w:cs="TH SarabunIT๙"/>
          <w:cs/>
        </w:rPr>
        <w:t>ด รวมผู้ให้ข้อมูลทั้งหมด จำนวน 10</w:t>
      </w:r>
      <w:r w:rsidRPr="00D328BD">
        <w:rPr>
          <w:rFonts w:ascii="TH SarabunIT๙" w:hAnsi="TH SarabunIT๙" w:cs="TH SarabunIT๙"/>
          <w:cs/>
        </w:rPr>
        <w:t xml:space="preserve"> </w:t>
      </w:r>
      <w:r w:rsidR="00BF6635" w:rsidRPr="00D328BD">
        <w:rPr>
          <w:rFonts w:ascii="TH SarabunIT๙" w:hAnsi="TH SarabunIT๙" w:cs="TH SarabunIT๙"/>
          <w:cs/>
        </w:rPr>
        <w:t>รูป</w:t>
      </w:r>
    </w:p>
    <w:p w:rsidR="00297197" w:rsidRPr="00D328BD" w:rsidRDefault="00152C95" w:rsidP="002743FC">
      <w:pPr>
        <w:spacing w:after="0"/>
        <w:jc w:val="thaiDistribute"/>
        <w:rPr>
          <w:rFonts w:ascii="TH SarabunIT๙" w:hAnsi="TH SarabunIT๙" w:cs="TH SarabunIT๙"/>
        </w:rPr>
      </w:pPr>
      <w:r w:rsidRPr="00D328BD">
        <w:rPr>
          <w:rFonts w:ascii="TH SarabunIT๙" w:hAnsi="TH SarabunIT๙" w:cs="TH SarabunIT๙"/>
          <w:cs/>
        </w:rPr>
        <w:tab/>
      </w:r>
      <w:r w:rsidR="002743FC" w:rsidRPr="00D328BD">
        <w:rPr>
          <w:rFonts w:ascii="TH SarabunIT๙" w:hAnsi="TH SarabunIT๙" w:cs="TH SarabunIT๙"/>
          <w:cs/>
        </w:rPr>
        <w:t>จากการศึกษาที่</w:t>
      </w:r>
      <w:r w:rsidR="00BF6635" w:rsidRPr="00D328BD">
        <w:rPr>
          <w:rFonts w:ascii="TH SarabunIT๙" w:hAnsi="TH SarabunIT๙" w:cs="TH SarabunIT๙"/>
          <w:cs/>
        </w:rPr>
        <w:t>โดยการสัมภาษณ์ผู้ให้ข้อมูลเพื่อ</w:t>
      </w:r>
      <w:r w:rsidR="002743FC" w:rsidRPr="00D328BD">
        <w:rPr>
          <w:rFonts w:ascii="TH SarabunIT๙" w:hAnsi="TH SarabunIT๙" w:cs="TH SarabunIT๙"/>
          <w:cs/>
        </w:rPr>
        <w:t xml:space="preserve">ตอบวัตถุประสงฆ์ของงานวิจัย </w:t>
      </w:r>
      <w:r w:rsidR="00BF6635" w:rsidRPr="00D328BD">
        <w:rPr>
          <w:rFonts w:ascii="TH SarabunIT๙" w:hAnsi="TH SarabunIT๙" w:cs="TH SarabunIT๙"/>
          <w:cs/>
        </w:rPr>
        <w:t xml:space="preserve">คือ </w:t>
      </w:r>
      <w:r w:rsidR="002743FC" w:rsidRPr="00D328BD">
        <w:rPr>
          <w:rFonts w:ascii="TH SarabunIT๙" w:hAnsi="TH SarabunIT๙" w:cs="TH SarabunIT๙"/>
          <w:cs/>
        </w:rPr>
        <w:t>พระสงฆ์ในอำเภอเมืองจังหวัดเพชรบูรณ์มีบทบาทที่สำคัญต่อสังคมและชุมชนในด้านการพัฒนาและช่วยเหลือสังคม ซึ่งจากการศึกษาคณะผู้วิจัยได้พบว่า พระสงฆ์มีบทบาทในการพัฒนาสังคมอยู่ 4 ด้าน คือ</w:t>
      </w:r>
      <w:r w:rsidR="00BE1885" w:rsidRPr="00D328BD">
        <w:rPr>
          <w:rFonts w:ascii="TH SarabunIT๙" w:hAnsi="TH SarabunIT๙" w:cs="TH SarabunIT๙"/>
          <w:cs/>
        </w:rPr>
        <w:t xml:space="preserve"> </w:t>
      </w:r>
      <w:r w:rsidR="0040677F" w:rsidRPr="00D328BD">
        <w:rPr>
          <w:rFonts w:ascii="TH SarabunIT๙" w:hAnsi="TH SarabunIT๙" w:cs="TH SarabunIT๙"/>
          <w:cs/>
        </w:rPr>
        <w:t>ด้านการปก</w:t>
      </w:r>
      <w:r w:rsidR="00BE1885" w:rsidRPr="00D328BD">
        <w:rPr>
          <w:rFonts w:ascii="TH SarabunIT๙" w:hAnsi="TH SarabunIT๙" w:cs="TH SarabunIT๙"/>
          <w:cs/>
        </w:rPr>
        <w:t>ครอง ด้านการศึกษา ด้านการเผยแผ่ และด้านสาธารณสงเคราะห์</w:t>
      </w:r>
      <w:r w:rsidR="002743FC" w:rsidRPr="00D328BD">
        <w:rPr>
          <w:rFonts w:ascii="TH SarabunIT๙" w:hAnsi="TH SarabunIT๙" w:cs="TH SarabunIT๙"/>
          <w:cs/>
        </w:rPr>
        <w:t xml:space="preserve"> </w:t>
      </w:r>
      <w:r w:rsidR="00BE1885" w:rsidRPr="00D328BD">
        <w:rPr>
          <w:rFonts w:ascii="TH SarabunIT๙" w:hAnsi="TH SarabunIT๙" w:cs="TH SarabunIT๙"/>
          <w:cs/>
        </w:rPr>
        <w:t>ใน</w:t>
      </w:r>
      <w:r w:rsidR="002743FC" w:rsidRPr="00D328BD">
        <w:rPr>
          <w:rFonts w:ascii="TH SarabunIT๙" w:hAnsi="TH SarabunIT๙" w:cs="TH SarabunIT๙"/>
          <w:cs/>
        </w:rPr>
        <w:t>ด้านบทบาทการปกครอง</w:t>
      </w:r>
      <w:r w:rsidR="00297197" w:rsidRPr="00D328BD">
        <w:rPr>
          <w:rFonts w:ascii="TH SarabunIT๙" w:hAnsi="TH SarabunIT๙" w:cs="TH SarabunIT๙"/>
          <w:cs/>
        </w:rPr>
        <w:t>ของ</w:t>
      </w:r>
      <w:r w:rsidR="002743FC" w:rsidRPr="00D328BD">
        <w:rPr>
          <w:rFonts w:ascii="TH SarabunIT๙" w:hAnsi="TH SarabunIT๙" w:cs="TH SarabunIT๙"/>
          <w:cs/>
        </w:rPr>
        <w:t xml:space="preserve">ทั้ง </w:t>
      </w:r>
      <w:r w:rsidR="002743FC" w:rsidRPr="00D328BD">
        <w:rPr>
          <w:rFonts w:ascii="TH SarabunIT๙" w:hAnsi="TH SarabunIT๙" w:cs="TH SarabunIT๙"/>
        </w:rPr>
        <w:t xml:space="preserve">3 </w:t>
      </w:r>
      <w:r w:rsidR="002743FC" w:rsidRPr="00D328BD">
        <w:rPr>
          <w:rFonts w:ascii="TH SarabunIT๙" w:hAnsi="TH SarabunIT๙" w:cs="TH SarabunIT๙"/>
          <w:cs/>
        </w:rPr>
        <w:t>วัด</w:t>
      </w:r>
      <w:r w:rsidR="00297197" w:rsidRPr="00D328BD">
        <w:rPr>
          <w:rFonts w:ascii="TH SarabunIT๙" w:hAnsi="TH SarabunIT๙" w:cs="TH SarabunIT๙"/>
          <w:cs/>
        </w:rPr>
        <w:t xml:space="preserve"> </w:t>
      </w:r>
      <w:r w:rsidR="002743FC" w:rsidRPr="00D328BD">
        <w:rPr>
          <w:rFonts w:ascii="TH SarabunIT๙" w:hAnsi="TH SarabunIT๙" w:cs="TH SarabunIT๙"/>
          <w:cs/>
        </w:rPr>
        <w:t xml:space="preserve">มีการปกครองตามพระราชบัญญัติคณะสงฆ์ ปี พ.ศ. </w:t>
      </w:r>
      <w:r w:rsidR="002743FC" w:rsidRPr="00D328BD">
        <w:rPr>
          <w:rFonts w:ascii="TH SarabunIT๙" w:hAnsi="TH SarabunIT๙" w:cs="TH SarabunIT๙"/>
        </w:rPr>
        <w:t xml:space="preserve">2535 </w:t>
      </w:r>
      <w:r w:rsidR="002743FC" w:rsidRPr="00D328BD">
        <w:rPr>
          <w:rFonts w:ascii="TH SarabunIT๙" w:hAnsi="TH SarabunIT๙" w:cs="TH SarabunIT๙"/>
          <w:cs/>
        </w:rPr>
        <w:t xml:space="preserve">คือคณะสงฆ์ต้องอยู่ภายใต้การปกครองของมหาเถรสมาคม </w:t>
      </w:r>
      <w:r w:rsidR="00297197" w:rsidRPr="00D328BD">
        <w:rPr>
          <w:rFonts w:ascii="TH SarabunIT๙" w:hAnsi="TH SarabunIT๙" w:cs="TH SarabunIT๙"/>
          <w:cs/>
        </w:rPr>
        <w:t>ซึ่ง</w:t>
      </w:r>
      <w:r w:rsidR="002743FC" w:rsidRPr="00D328BD">
        <w:rPr>
          <w:rFonts w:ascii="TH SarabunIT๙" w:hAnsi="TH SarabunIT๙" w:cs="TH SarabunIT๙"/>
          <w:cs/>
        </w:rPr>
        <w:t xml:space="preserve">เป็นการปกครองตามลำดับขั้นในการปกครองมีการกระจายอำนาจการปกครองจากส่วนกลางลงไปสู่การปกครองส่วนภูมิภาค เนื่องจากทั้ง </w:t>
      </w:r>
      <w:r w:rsidR="002743FC" w:rsidRPr="00D328BD">
        <w:rPr>
          <w:rFonts w:ascii="TH SarabunIT๙" w:hAnsi="TH SarabunIT๙" w:cs="TH SarabunIT๙"/>
        </w:rPr>
        <w:t xml:space="preserve">3 </w:t>
      </w:r>
      <w:r w:rsidR="002743FC" w:rsidRPr="00D328BD">
        <w:rPr>
          <w:rFonts w:ascii="TH SarabunIT๙" w:hAnsi="TH SarabunIT๙" w:cs="TH SarabunIT๙"/>
          <w:cs/>
        </w:rPr>
        <w:t xml:space="preserve">วัด มีทั้งวัดที่อยู่ในสังกัดมหานิกายและอยู่ในสังกัดธรรมยุตทำให้การปกครองแบ่งออกได้เป็น </w:t>
      </w:r>
      <w:r w:rsidR="002743FC" w:rsidRPr="00D328BD">
        <w:rPr>
          <w:rFonts w:ascii="TH SarabunIT๙" w:hAnsi="TH SarabunIT๙" w:cs="TH SarabunIT๙"/>
        </w:rPr>
        <w:t xml:space="preserve">2 </w:t>
      </w:r>
      <w:r w:rsidR="002743FC" w:rsidRPr="00D328BD">
        <w:rPr>
          <w:rFonts w:ascii="TH SarabunIT๙" w:hAnsi="TH SarabunIT๙" w:cs="TH SarabunIT๙"/>
          <w:cs/>
        </w:rPr>
        <w:t>รูปแบบ</w:t>
      </w:r>
      <w:r w:rsidR="00297197" w:rsidRPr="00D328BD">
        <w:rPr>
          <w:rFonts w:ascii="TH SarabunIT๙" w:hAnsi="TH SarabunIT๙" w:cs="TH SarabunIT๙"/>
          <w:cs/>
        </w:rPr>
        <w:t xml:space="preserve"> </w:t>
      </w:r>
      <w:r w:rsidR="002743FC" w:rsidRPr="00D328BD">
        <w:rPr>
          <w:rFonts w:ascii="TH SarabunIT๙" w:hAnsi="TH SarabunIT๙" w:cs="TH SarabunIT๙"/>
          <w:cs/>
        </w:rPr>
        <w:t xml:space="preserve">คือ </w:t>
      </w:r>
      <w:r w:rsidR="002743FC" w:rsidRPr="00D328BD">
        <w:rPr>
          <w:rFonts w:ascii="TH SarabunIT๙" w:hAnsi="TH SarabunIT๙" w:cs="TH SarabunIT๙"/>
        </w:rPr>
        <w:t>1.</w:t>
      </w:r>
      <w:r w:rsidR="002743FC" w:rsidRPr="00D328BD">
        <w:rPr>
          <w:rFonts w:ascii="TH SarabunIT๙" w:hAnsi="TH SarabunIT๙" w:cs="TH SarabunIT๙"/>
          <w:cs/>
        </w:rPr>
        <w:t>การปกครองในคณะมหานิกาย</w:t>
      </w:r>
      <w:r w:rsidR="00BF6635" w:rsidRPr="00D328BD">
        <w:rPr>
          <w:rFonts w:ascii="TH SarabunIT๙" w:hAnsi="TH SarabunIT๙" w:cs="TH SarabunIT๙"/>
          <w:cs/>
        </w:rPr>
        <w:t>ซึ่งจะ</w:t>
      </w:r>
      <w:r w:rsidR="002743FC" w:rsidRPr="00D328BD">
        <w:rPr>
          <w:rFonts w:ascii="TH SarabunIT๙" w:hAnsi="TH SarabunIT๙" w:cs="TH SarabunIT๙"/>
          <w:cs/>
        </w:rPr>
        <w:t xml:space="preserve">มีเจ้าคณะหนที่มีอำนาจการปกครองในส่วนกลาง </w:t>
      </w:r>
      <w:r w:rsidR="00BF6635" w:rsidRPr="00D328BD">
        <w:rPr>
          <w:rFonts w:ascii="TH SarabunIT๙" w:hAnsi="TH SarabunIT๙" w:cs="TH SarabunIT๙"/>
          <w:cs/>
        </w:rPr>
        <w:t>และ 2.</w:t>
      </w:r>
      <w:r w:rsidR="002743FC" w:rsidRPr="00D328BD">
        <w:rPr>
          <w:rFonts w:ascii="TH SarabunIT๙" w:hAnsi="TH SarabunIT๙" w:cs="TH SarabunIT๙"/>
          <w:cs/>
        </w:rPr>
        <w:t xml:space="preserve">การปกครองภายในวัดที่ปกครองกันแบบครอบครัว เนื่องจากพระภิกษุและสามเณรภายในวัดมีความใกล้ชิดสนิทสนมดูแลเอาใจใส่ซึ่งกันและกันทำให้การปกครองภายในวัดเปรียบเสมือนการปกครองในแบบครอบครัว และนอกจากนี้วัดยังมีการจัดประชุมประจำปีเพื่อรับนโยบายต่างๆในการปกครองการเผยแผ่ศาสนา </w:t>
      </w:r>
    </w:p>
    <w:p w:rsidR="00297197" w:rsidRPr="00D328BD" w:rsidRDefault="002743FC" w:rsidP="00297197">
      <w:pPr>
        <w:spacing w:after="0"/>
        <w:ind w:firstLine="720"/>
        <w:jc w:val="thaiDistribute"/>
        <w:rPr>
          <w:rFonts w:ascii="TH SarabunIT๙" w:hAnsi="TH SarabunIT๙" w:cs="TH SarabunIT๙"/>
        </w:rPr>
      </w:pPr>
      <w:r w:rsidRPr="00D328BD">
        <w:rPr>
          <w:rFonts w:ascii="TH SarabunIT๙" w:hAnsi="TH SarabunIT๙" w:cs="TH SarabunIT๙"/>
          <w:cs/>
        </w:rPr>
        <w:t>ในด้านการศึกษา</w:t>
      </w:r>
      <w:bookmarkStart w:id="0" w:name="_Hlk11964626"/>
      <w:r w:rsidRPr="00D328BD">
        <w:rPr>
          <w:rFonts w:ascii="TH SarabunIT๙" w:hAnsi="TH SarabunIT๙" w:cs="TH SarabunIT๙"/>
          <w:cs/>
        </w:rPr>
        <w:t>วัด</w:t>
      </w:r>
      <w:r w:rsidR="00BF6635" w:rsidRPr="00D328BD">
        <w:rPr>
          <w:rFonts w:ascii="TH SarabunIT๙" w:hAnsi="TH SarabunIT๙" w:cs="TH SarabunIT๙"/>
          <w:cs/>
        </w:rPr>
        <w:t>ได้เป็นศูนย์สอบ</w:t>
      </w:r>
      <w:r w:rsidRPr="00D328BD">
        <w:rPr>
          <w:rFonts w:ascii="TH SarabunIT๙" w:hAnsi="TH SarabunIT๙" w:cs="TH SarabunIT๙"/>
          <w:cs/>
        </w:rPr>
        <w:t xml:space="preserve">นักธรรมบาลี ชั้นตรี โท เอก </w:t>
      </w:r>
      <w:r w:rsidR="00BF6635" w:rsidRPr="00D328BD">
        <w:rPr>
          <w:rFonts w:ascii="TH SarabunIT๙" w:hAnsi="TH SarabunIT๙" w:cs="TH SarabunIT๙"/>
          <w:cs/>
        </w:rPr>
        <w:t>และสนามสอบบาลีสนามหลวง</w:t>
      </w:r>
      <w:r w:rsidRPr="00D328BD">
        <w:rPr>
          <w:rFonts w:ascii="TH SarabunIT๙" w:hAnsi="TH SarabunIT๙" w:cs="TH SarabunIT๙"/>
          <w:cs/>
        </w:rPr>
        <w:t>ให้กับพระภิกษุและสามเณร</w:t>
      </w:r>
      <w:bookmarkEnd w:id="0"/>
      <w:r w:rsidRPr="00D328BD">
        <w:rPr>
          <w:rFonts w:ascii="TH SarabunIT๙" w:hAnsi="TH SarabunIT๙" w:cs="TH SarabunIT๙"/>
          <w:cs/>
        </w:rPr>
        <w:t>เพื่อเป็นการวัดความรู้เกี่ยวกับหลักธรรมคำสอนทางพุทธศาสนา</w:t>
      </w:r>
      <w:r w:rsidR="00297197" w:rsidRPr="00D328BD">
        <w:rPr>
          <w:rFonts w:ascii="TH SarabunIT๙" w:hAnsi="TH SarabunIT๙" w:cs="TH SarabunIT๙"/>
          <w:cs/>
        </w:rPr>
        <w:t xml:space="preserve"> </w:t>
      </w:r>
      <w:r w:rsidRPr="00D328BD">
        <w:rPr>
          <w:rFonts w:ascii="TH SarabunIT๙" w:hAnsi="TH SarabunIT๙" w:cs="TH SarabunIT๙"/>
          <w:cs/>
        </w:rPr>
        <w:t>และวัดได้เปิดโรงเรียนปริยัติธรรมสำหรับพระภิกษุสงฆ์และสามเณรได้เข้ามาศึกษา</w:t>
      </w:r>
      <w:r w:rsidR="00297197" w:rsidRPr="00D328BD">
        <w:rPr>
          <w:rFonts w:ascii="TH SarabunIT๙" w:hAnsi="TH SarabunIT๙" w:cs="TH SarabunIT๙"/>
          <w:cs/>
        </w:rPr>
        <w:t xml:space="preserve"> </w:t>
      </w:r>
      <w:r w:rsidRPr="00D328BD">
        <w:rPr>
          <w:rFonts w:ascii="TH SarabunIT๙" w:hAnsi="TH SarabunIT๙" w:cs="TH SarabunIT๙"/>
          <w:cs/>
        </w:rPr>
        <w:t xml:space="preserve">ซึ่งการศึกษาในโรงเรียนปริยธรรมได้แบ่งการศึกษาออกเป็น 2 แผนก คือ </w:t>
      </w:r>
      <w:r w:rsidRPr="00D328BD">
        <w:rPr>
          <w:rFonts w:ascii="TH SarabunIT๙" w:hAnsi="TH SarabunIT๙" w:cs="TH SarabunIT๙"/>
        </w:rPr>
        <w:t>1.</w:t>
      </w:r>
      <w:r w:rsidRPr="00D328BD">
        <w:rPr>
          <w:rFonts w:ascii="TH SarabunIT๙" w:hAnsi="TH SarabunIT๙" w:cs="TH SarabunIT๙"/>
          <w:cs/>
        </w:rPr>
        <w:t>แผนกคดีธรรมบาลีเป็นการ</w:t>
      </w:r>
      <w:r w:rsidRPr="00D328BD">
        <w:rPr>
          <w:rFonts w:ascii="TH SarabunIT๙" w:hAnsi="TH SarabunIT๙" w:cs="TH SarabunIT๙"/>
          <w:cs/>
        </w:rPr>
        <w:lastRenderedPageBreak/>
        <w:t xml:space="preserve">เรียนการสอนเกี่ยวกับภาษาบาลีและหลักธรรมคำสอนทางพุทธศาสนา </w:t>
      </w:r>
      <w:r w:rsidRPr="00D328BD">
        <w:rPr>
          <w:rFonts w:ascii="TH SarabunIT๙" w:hAnsi="TH SarabunIT๙" w:cs="TH SarabunIT๙"/>
        </w:rPr>
        <w:t>2.</w:t>
      </w:r>
      <w:r w:rsidRPr="00D328BD">
        <w:rPr>
          <w:rFonts w:ascii="TH SarabunIT๙" w:hAnsi="TH SarabunIT๙" w:cs="TH SarabunIT๙"/>
          <w:cs/>
        </w:rPr>
        <w:t xml:space="preserve">แผนกปริยัติธรรมสามัญเป็นการเรียนการสอนที่มีหลักสูตรในการเรียนการสอนเหมือนกับโรงเรียนสามัญทั่วไปโดยจัดการเรียนการสอนในระดับมัธยมศึกษาปีที่ </w:t>
      </w:r>
      <w:r w:rsidRPr="00D328BD">
        <w:rPr>
          <w:rFonts w:ascii="TH SarabunIT๙" w:hAnsi="TH SarabunIT๙" w:cs="TH SarabunIT๙"/>
        </w:rPr>
        <w:t>1</w:t>
      </w:r>
      <w:r w:rsidR="00297197" w:rsidRPr="00D328BD">
        <w:rPr>
          <w:rFonts w:ascii="TH SarabunIT๙" w:hAnsi="TH SarabunIT๙" w:cs="TH SarabunIT๙"/>
        </w:rPr>
        <w:t xml:space="preserve"> </w:t>
      </w:r>
      <w:r w:rsidRPr="00D328BD">
        <w:rPr>
          <w:rFonts w:ascii="TH SarabunIT๙" w:hAnsi="TH SarabunIT๙" w:cs="TH SarabunIT๙"/>
        </w:rPr>
        <w:t>-</w:t>
      </w:r>
      <w:r w:rsidR="00297197" w:rsidRPr="00D328BD">
        <w:rPr>
          <w:rFonts w:ascii="TH SarabunIT๙" w:hAnsi="TH SarabunIT๙" w:cs="TH SarabunIT๙"/>
        </w:rPr>
        <w:t xml:space="preserve"> </w:t>
      </w:r>
      <w:r w:rsidRPr="00D328BD">
        <w:rPr>
          <w:rFonts w:ascii="TH SarabunIT๙" w:hAnsi="TH SarabunIT๙" w:cs="TH SarabunIT๙"/>
        </w:rPr>
        <w:t xml:space="preserve">6 </w:t>
      </w:r>
      <w:r w:rsidRPr="00D328BD">
        <w:rPr>
          <w:rFonts w:ascii="TH SarabunIT๙" w:hAnsi="TH SarabunIT๙" w:cs="TH SarabunIT๙"/>
          <w:cs/>
        </w:rPr>
        <w:t>สิ่งสำคัญ</w:t>
      </w:r>
      <w:r w:rsidR="00297197" w:rsidRPr="00D328BD">
        <w:rPr>
          <w:rFonts w:ascii="TH SarabunIT๙" w:hAnsi="TH SarabunIT๙" w:cs="TH SarabunIT๙"/>
          <w:cs/>
        </w:rPr>
        <w:t>ก่อน</w:t>
      </w:r>
      <w:r w:rsidRPr="00D328BD">
        <w:rPr>
          <w:rFonts w:ascii="TH SarabunIT๙" w:hAnsi="TH SarabunIT๙" w:cs="TH SarabunIT๙"/>
          <w:cs/>
        </w:rPr>
        <w:t xml:space="preserve">ที่จะเข้ามาศึกษาในโรงเรียนปริยัติธรรมสามัญได้นั้นต้องสำเร็จการศึกษาในระดับประถมศึกษาปีที่ </w:t>
      </w:r>
      <w:r w:rsidRPr="00D328BD">
        <w:rPr>
          <w:rFonts w:ascii="TH SarabunIT๙" w:hAnsi="TH SarabunIT๙" w:cs="TH SarabunIT๙"/>
        </w:rPr>
        <w:t xml:space="preserve">6 </w:t>
      </w:r>
      <w:r w:rsidRPr="00D328BD">
        <w:rPr>
          <w:rFonts w:ascii="TH SarabunIT๙" w:hAnsi="TH SarabunIT๙" w:cs="TH SarabunIT๙"/>
          <w:cs/>
        </w:rPr>
        <w:t>ก่อนจึงจะเข้ามาบวชเรียนในโรงเรียนปริยัติธรรมสามัญได้ นอกจากนี้ภายในวัดยังมีการจัดการเรียนการสอนในรูปแบบพี่สอนน้อง</w:t>
      </w:r>
      <w:r w:rsidR="00297197" w:rsidRPr="00D328BD">
        <w:rPr>
          <w:rFonts w:ascii="TH SarabunIT๙" w:hAnsi="TH SarabunIT๙" w:cs="TH SarabunIT๙"/>
          <w:cs/>
        </w:rPr>
        <w:t xml:space="preserve"> </w:t>
      </w:r>
      <w:r w:rsidRPr="00D328BD">
        <w:rPr>
          <w:rFonts w:ascii="TH SarabunIT๙" w:hAnsi="TH SarabunIT๙" w:cs="TH SarabunIT๙"/>
          <w:cs/>
        </w:rPr>
        <w:t>คือ</w:t>
      </w:r>
      <w:r w:rsidR="00297197" w:rsidRPr="00D328BD">
        <w:rPr>
          <w:rFonts w:ascii="TH SarabunIT๙" w:hAnsi="TH SarabunIT๙" w:cs="TH SarabunIT๙"/>
          <w:cs/>
        </w:rPr>
        <w:t xml:space="preserve"> </w:t>
      </w:r>
      <w:r w:rsidRPr="00D328BD">
        <w:rPr>
          <w:rFonts w:ascii="TH SarabunIT๙" w:hAnsi="TH SarabunIT๙" w:cs="TH SarabunIT๙"/>
          <w:cs/>
        </w:rPr>
        <w:t>ให้พระภิกษุสงฆ์ที่มีความรู้ความสามารถภายในวัดเป็นผู้สอนเกี่ยวกับหลักธรรมคำสอนทางศาสนาให้กับสามเณรภายในวัดและสามารถนำความรู้ที่ได้เข้าไปสอบในหลักสูตรการศึกษานอกระบบได้อีกด้วย ส่วนในด้านการเผยแผ่เป็นการเผยแผ่หลักธรรมคำสอนทางศาสนาจากวัดเข้าสู่ชุมชน โดยมีเจ้าอาวาสเป็นผู้เผยแผ่หลักธรรมคำสอนทางศาสนาโดยวิธีการเทศน์เกี่ยวกับหลักธรรมคำสอนทางพุทธศาสนา การถือศีลและการทำบุญให้กับชาวบ้านภายในชุมชน</w:t>
      </w:r>
      <w:r w:rsidR="00297197" w:rsidRPr="00D328BD">
        <w:rPr>
          <w:rFonts w:ascii="TH SarabunIT๙" w:hAnsi="TH SarabunIT๙" w:cs="TH SarabunIT๙"/>
          <w:cs/>
        </w:rPr>
        <w:t xml:space="preserve"> อีกทั้ง</w:t>
      </w:r>
      <w:r w:rsidRPr="00D328BD">
        <w:rPr>
          <w:rFonts w:ascii="TH SarabunIT๙" w:hAnsi="TH SarabunIT๙" w:cs="TH SarabunIT๙"/>
          <w:cs/>
        </w:rPr>
        <w:t>พระภิกษุสงฆ์ยังได้เข้าไปสอนในหลักสูตรธรรมมะศึกษาให้กับนักเรียนภายในโรงเรียนอีกด้วย และทางวัดยังมีการเชิญชวนชาวบ้านเข้ามาปฏิบัติธรรมภายในวัดในตอนเย็นของทุกวัน นอกจากนี้ทางวัดมีการนำเทคโนโลยีสื่อมัลติมีเดียเข้ามาใช้ในการเผยแผ่พุทธศาสนา เช่น การโพสต์ข้อความเกี่ยวกับหลักธรรมคำสอนทางพุทธศาสนาลงใน</w:t>
      </w:r>
      <w:proofErr w:type="spellStart"/>
      <w:r w:rsidRPr="00D328BD">
        <w:rPr>
          <w:rFonts w:ascii="TH SarabunIT๙" w:hAnsi="TH SarabunIT๙" w:cs="TH SarabunIT๙"/>
          <w:cs/>
        </w:rPr>
        <w:t>เพจเฟสบุ๊ค</w:t>
      </w:r>
      <w:proofErr w:type="spellEnd"/>
      <w:r w:rsidRPr="00D328BD">
        <w:rPr>
          <w:rFonts w:ascii="TH SarabunIT๙" w:hAnsi="TH SarabunIT๙" w:cs="TH SarabunIT๙"/>
          <w:cs/>
        </w:rPr>
        <w:t>ของวัดเพื่อ</w:t>
      </w:r>
      <w:r w:rsidR="00297197" w:rsidRPr="00D328BD">
        <w:rPr>
          <w:rFonts w:ascii="TH SarabunIT๙" w:hAnsi="TH SarabunIT๙" w:cs="TH SarabunIT๙"/>
          <w:cs/>
        </w:rPr>
        <w:t>ให้คนในชุมชน</w:t>
      </w:r>
      <w:r w:rsidRPr="00D328BD">
        <w:rPr>
          <w:rFonts w:ascii="TH SarabunIT๙" w:hAnsi="TH SarabunIT๙" w:cs="TH SarabunIT๙"/>
          <w:cs/>
        </w:rPr>
        <w:t>เข้าถึงข้อมูลเกี่ยวกับพุทธศาสนาได้ง่ายขึ้น</w:t>
      </w:r>
      <w:r w:rsidR="00297197" w:rsidRPr="00D328BD">
        <w:rPr>
          <w:rFonts w:ascii="TH SarabunIT๙" w:hAnsi="TH SarabunIT๙" w:cs="TH SarabunIT๙"/>
          <w:cs/>
        </w:rPr>
        <w:t xml:space="preserve"> </w:t>
      </w:r>
      <w:r w:rsidRPr="00D328BD">
        <w:rPr>
          <w:rFonts w:ascii="TH SarabunIT๙" w:hAnsi="TH SarabunIT๙" w:cs="TH SarabunIT๙"/>
          <w:cs/>
        </w:rPr>
        <w:t>มีการนำ</w:t>
      </w:r>
      <w:r w:rsidR="00297197" w:rsidRPr="00D328BD">
        <w:rPr>
          <w:rFonts w:ascii="TH SarabunIT๙" w:hAnsi="TH SarabunIT๙" w:cs="TH SarabunIT๙"/>
          <w:cs/>
        </w:rPr>
        <w:t>เทคโนโลยี</w:t>
      </w:r>
      <w:r w:rsidRPr="00D328BD">
        <w:rPr>
          <w:rFonts w:ascii="TH SarabunIT๙" w:hAnsi="TH SarabunIT๙" w:cs="TH SarabunIT๙"/>
          <w:cs/>
        </w:rPr>
        <w:t>เข้ามาใช้ประกอบในการอบรมบรรยายเกี่ยวกับหลักธรรมทางพุทธศาสนาเพื่อความสะดวกรวดเร็วและทำให้ผู้ฟังได้เข้าใจง่ายขึ้นอีกด้วย</w:t>
      </w:r>
      <w:r w:rsidR="00297197" w:rsidRPr="00D328BD">
        <w:rPr>
          <w:rFonts w:ascii="TH SarabunIT๙" w:hAnsi="TH SarabunIT๙" w:cs="TH SarabunIT๙"/>
          <w:cs/>
        </w:rPr>
        <w:t xml:space="preserve"> </w:t>
      </w:r>
    </w:p>
    <w:p w:rsidR="002743FC" w:rsidRDefault="002743FC" w:rsidP="00297197">
      <w:pPr>
        <w:spacing w:after="0"/>
        <w:ind w:firstLine="720"/>
        <w:jc w:val="thaiDistribute"/>
        <w:rPr>
          <w:rFonts w:ascii="TH SarabunIT๙" w:hAnsi="TH SarabunIT๙" w:cs="TH SarabunIT๙"/>
        </w:rPr>
      </w:pPr>
      <w:r w:rsidRPr="00D328BD">
        <w:rPr>
          <w:rFonts w:ascii="TH SarabunIT๙" w:hAnsi="TH SarabunIT๙" w:cs="TH SarabunIT๙"/>
          <w:cs/>
        </w:rPr>
        <w:t>ด้านสาธารณะสงเคราะห์ทางวัดมีบทบาทเข้าไปช่วยเหลือสังคมในส่วนต่างๆ เมื่อเกิดเหตุการณ์ภัยพิบัติทางธรรมชาติในเขตพื้นที่ต่างๆ</w:t>
      </w:r>
      <w:r w:rsidR="002423E3" w:rsidRPr="00D328BD">
        <w:rPr>
          <w:rFonts w:ascii="TH SarabunIT๙" w:hAnsi="TH SarabunIT๙" w:cs="TH SarabunIT๙"/>
          <w:cs/>
        </w:rPr>
        <w:t xml:space="preserve"> </w:t>
      </w:r>
      <w:r w:rsidRPr="00D328BD">
        <w:rPr>
          <w:rFonts w:ascii="TH SarabunIT๙" w:hAnsi="TH SarabunIT๙" w:cs="TH SarabunIT๙"/>
          <w:cs/>
        </w:rPr>
        <w:t xml:space="preserve">เช่น อุทกภัย อัคคีภัย </w:t>
      </w:r>
      <w:r w:rsidR="002423E3" w:rsidRPr="00D328BD">
        <w:rPr>
          <w:rFonts w:ascii="TH SarabunIT๙" w:hAnsi="TH SarabunIT๙" w:cs="TH SarabunIT๙"/>
          <w:cs/>
        </w:rPr>
        <w:t xml:space="preserve">เป็นต้น </w:t>
      </w:r>
      <w:r w:rsidRPr="00D328BD">
        <w:rPr>
          <w:rFonts w:ascii="TH SarabunIT๙" w:hAnsi="TH SarabunIT๙" w:cs="TH SarabunIT๙"/>
          <w:cs/>
        </w:rPr>
        <w:t>ทางวัดได้มีการช่วยเหลือโดยการระดมทุนโดยการรับบริจาคเป็นเงิน</w:t>
      </w:r>
      <w:r w:rsidR="002423E3" w:rsidRPr="00D328BD">
        <w:rPr>
          <w:rFonts w:ascii="TH SarabunIT๙" w:hAnsi="TH SarabunIT๙" w:cs="TH SarabunIT๙"/>
          <w:cs/>
        </w:rPr>
        <w:t xml:space="preserve"> </w:t>
      </w:r>
      <w:r w:rsidRPr="00D328BD">
        <w:rPr>
          <w:rFonts w:ascii="TH SarabunIT๙" w:hAnsi="TH SarabunIT๙" w:cs="TH SarabunIT๙"/>
          <w:cs/>
        </w:rPr>
        <w:t>สิ่งของเครื่องใช้ที่จำเป็น</w:t>
      </w:r>
      <w:r w:rsidR="002423E3" w:rsidRPr="00D328BD">
        <w:rPr>
          <w:rFonts w:ascii="TH SarabunIT๙" w:hAnsi="TH SarabunIT๙" w:cs="TH SarabunIT๙"/>
          <w:cs/>
        </w:rPr>
        <w:t xml:space="preserve"> </w:t>
      </w:r>
      <w:r w:rsidRPr="00D328BD">
        <w:rPr>
          <w:rFonts w:ascii="TH SarabunIT๙" w:hAnsi="TH SarabunIT๙" w:cs="TH SarabunIT๙"/>
          <w:cs/>
        </w:rPr>
        <w:t xml:space="preserve">จากชาวบ้านและหน่วยงานต่างๆ เพื่อนำไปบริจาคให้กับผู้ประสบภัยในเหตุการณ์นั้น ทางวัดยังมีการบริจาคทุนการศึกษาให้กับนักเรียนที่มีผลการเรียนดี </w:t>
      </w:r>
      <w:r w:rsidR="002423E3" w:rsidRPr="00D328BD">
        <w:rPr>
          <w:rFonts w:ascii="TH SarabunIT๙" w:hAnsi="TH SarabunIT๙" w:cs="TH SarabunIT๙"/>
          <w:cs/>
        </w:rPr>
        <w:t>นักเรียน</w:t>
      </w:r>
      <w:r w:rsidRPr="00D328BD">
        <w:rPr>
          <w:rFonts w:ascii="TH SarabunIT๙" w:hAnsi="TH SarabunIT๙" w:cs="TH SarabunIT๙"/>
          <w:cs/>
        </w:rPr>
        <w:t>ที่มีคุณธรรมจริยธรรมดีเด่น</w:t>
      </w:r>
      <w:r w:rsidR="002423E3" w:rsidRPr="00D328BD">
        <w:rPr>
          <w:rFonts w:ascii="TH SarabunIT๙" w:hAnsi="TH SarabunIT๙" w:cs="TH SarabunIT๙"/>
          <w:cs/>
        </w:rPr>
        <w:t xml:space="preserve"> และนักเรียน</w:t>
      </w:r>
      <w:r w:rsidRPr="00D328BD">
        <w:rPr>
          <w:rFonts w:ascii="TH SarabunIT๙" w:hAnsi="TH SarabunIT๙" w:cs="TH SarabunIT๙"/>
          <w:cs/>
        </w:rPr>
        <w:t xml:space="preserve">ที่มีฐานะยากจน </w:t>
      </w:r>
      <w:r w:rsidR="002423E3" w:rsidRPr="00D328BD">
        <w:rPr>
          <w:rFonts w:ascii="TH SarabunIT๙" w:hAnsi="TH SarabunIT๙" w:cs="TH SarabunIT๙"/>
          <w:cs/>
        </w:rPr>
        <w:t>อีกทั้ง</w:t>
      </w:r>
      <w:r w:rsidRPr="00D328BD">
        <w:rPr>
          <w:rFonts w:ascii="TH SarabunIT๙" w:hAnsi="TH SarabunIT๙" w:cs="TH SarabunIT๙"/>
          <w:cs/>
        </w:rPr>
        <w:t>ทางวัดยังมีการบริจาคเงินให้กับโรงพยาบาลเพื่อสร้างตึก</w:t>
      </w:r>
      <w:r w:rsidR="002423E3" w:rsidRPr="00D328BD">
        <w:rPr>
          <w:rFonts w:ascii="TH SarabunIT๙" w:hAnsi="TH SarabunIT๙" w:cs="TH SarabunIT๙"/>
          <w:cs/>
        </w:rPr>
        <w:t xml:space="preserve"> </w:t>
      </w:r>
      <w:r w:rsidRPr="00D328BD">
        <w:rPr>
          <w:rFonts w:ascii="TH SarabunIT๙" w:hAnsi="TH SarabunIT๙" w:cs="TH SarabunIT๙"/>
          <w:cs/>
        </w:rPr>
        <w:t>และบริจาคให้กับโรงเรียนในการสร้างอาคารเรียน</w:t>
      </w:r>
      <w:r w:rsidR="002423E3" w:rsidRPr="00D328BD">
        <w:rPr>
          <w:rFonts w:ascii="TH SarabunIT๙" w:hAnsi="TH SarabunIT๙" w:cs="TH SarabunIT๙"/>
          <w:cs/>
        </w:rPr>
        <w:t xml:space="preserve"> </w:t>
      </w:r>
      <w:r w:rsidRPr="00D328BD">
        <w:rPr>
          <w:rFonts w:ascii="TH SarabunIT๙" w:hAnsi="TH SarabunIT๙" w:cs="TH SarabunIT๙"/>
          <w:cs/>
        </w:rPr>
        <w:t>นอกจากนี้วัดยังอนุญาติให้ชาวบ้านในชุมชนเข้ามาเปิดแผงขาย</w:t>
      </w:r>
      <w:r w:rsidR="005F14A2" w:rsidRPr="00D328BD">
        <w:rPr>
          <w:rFonts w:ascii="TH SarabunIT๙" w:hAnsi="TH SarabunIT๙" w:cs="TH SarabunIT๙"/>
          <w:cs/>
        </w:rPr>
        <w:t>สินค้า</w:t>
      </w:r>
      <w:r w:rsidRPr="00D328BD">
        <w:rPr>
          <w:rFonts w:ascii="TH SarabunIT๙" w:hAnsi="TH SarabunIT๙" w:cs="TH SarabunIT๙"/>
          <w:cs/>
        </w:rPr>
        <w:t>ภายในบริเวรพื้นที่ของวัดเพื่อเป็นการสร้างรายได้ให้กันคนในชุมชนอีกด้วย</w:t>
      </w:r>
      <w:r w:rsidRPr="00D328BD">
        <w:rPr>
          <w:rFonts w:ascii="TH SarabunIT๙" w:hAnsi="TH SarabunIT๙" w:cs="TH SarabunIT๙"/>
        </w:rPr>
        <w:t xml:space="preserve"> </w:t>
      </w:r>
      <w:r w:rsidRPr="00D328BD">
        <w:rPr>
          <w:rFonts w:ascii="TH SarabunIT๙" w:hAnsi="TH SarabunIT๙" w:cs="TH SarabunIT๙"/>
          <w:cs/>
        </w:rPr>
        <w:t>การให้ข้อมูลจากพระสงฆ์ในอำเภอเมืองจังหวัดเพชรบูรณ์ พบว่า ปัญหาที่เกิดขึ้นในการพัฒนาสังคมในบทบาทวัดและพระสงฆ์</w:t>
      </w:r>
      <w:r w:rsidR="002423E3" w:rsidRPr="00D328BD">
        <w:rPr>
          <w:rFonts w:ascii="TH SarabunIT๙" w:hAnsi="TH SarabunIT๙" w:cs="TH SarabunIT๙"/>
          <w:cs/>
        </w:rPr>
        <w:t xml:space="preserve"> </w:t>
      </w:r>
      <w:r w:rsidRPr="00D328BD">
        <w:rPr>
          <w:rFonts w:ascii="TH SarabunIT๙" w:hAnsi="TH SarabunIT๙" w:cs="TH SarabunIT๙"/>
          <w:cs/>
        </w:rPr>
        <w:t>คือ</w:t>
      </w:r>
      <w:r w:rsidR="002423E3" w:rsidRPr="00D328BD">
        <w:rPr>
          <w:rFonts w:ascii="TH SarabunIT๙" w:hAnsi="TH SarabunIT๙" w:cs="TH SarabunIT๙"/>
          <w:cs/>
        </w:rPr>
        <w:t xml:space="preserve"> </w:t>
      </w:r>
      <w:r w:rsidRPr="00D328BD">
        <w:rPr>
          <w:rFonts w:ascii="TH SarabunIT๙" w:hAnsi="TH SarabunIT๙" w:cs="TH SarabunIT๙"/>
          <w:cs/>
        </w:rPr>
        <w:t>ปัญหาเกี่ยวกับจำนวนของพระภิกษุและสามเณรที่ลดน้อยลง เนื่องจาก</w:t>
      </w:r>
      <w:r w:rsidR="002423E3" w:rsidRPr="00D328BD">
        <w:rPr>
          <w:rFonts w:ascii="TH SarabunIT๙" w:hAnsi="TH SarabunIT๙" w:cs="TH SarabunIT๙"/>
          <w:cs/>
        </w:rPr>
        <w:t>คน</w:t>
      </w:r>
      <w:r w:rsidRPr="00D328BD">
        <w:rPr>
          <w:rFonts w:ascii="TH SarabunIT๙" w:hAnsi="TH SarabunIT๙" w:cs="TH SarabunIT๙"/>
          <w:cs/>
        </w:rPr>
        <w:t>ในสังคมปัจจุบันให้ความสำคัญกับสถาบันศาสนาน้อยลง</w:t>
      </w:r>
      <w:r w:rsidR="002423E3" w:rsidRPr="00D328BD">
        <w:rPr>
          <w:rFonts w:ascii="TH SarabunIT๙" w:hAnsi="TH SarabunIT๙" w:cs="TH SarabunIT๙"/>
          <w:cs/>
        </w:rPr>
        <w:t xml:space="preserve"> </w:t>
      </w:r>
      <w:r w:rsidRPr="00D328BD">
        <w:rPr>
          <w:rFonts w:ascii="TH SarabunIT๙" w:hAnsi="TH SarabunIT๙" w:cs="TH SarabunIT๙"/>
          <w:cs/>
        </w:rPr>
        <w:t>เช่น การบวชในปัจจุบันเป็น</w:t>
      </w:r>
      <w:r w:rsidR="002423E3" w:rsidRPr="00D328BD">
        <w:rPr>
          <w:rFonts w:ascii="TH SarabunIT๙" w:hAnsi="TH SarabunIT๙" w:cs="TH SarabunIT๙"/>
          <w:cs/>
        </w:rPr>
        <w:t>การบวช</w:t>
      </w:r>
      <w:r w:rsidRPr="00D328BD">
        <w:rPr>
          <w:rFonts w:ascii="TH SarabunIT๙" w:hAnsi="TH SarabunIT๙" w:cs="TH SarabunIT๙"/>
          <w:cs/>
        </w:rPr>
        <w:t>ตามขนบธรรมเนียมประเพณี</w:t>
      </w:r>
      <w:r w:rsidR="002423E3" w:rsidRPr="00D328BD">
        <w:rPr>
          <w:rFonts w:ascii="TH SarabunIT๙" w:hAnsi="TH SarabunIT๙" w:cs="TH SarabunIT๙"/>
          <w:cs/>
        </w:rPr>
        <w:t>หรือ</w:t>
      </w:r>
      <w:r w:rsidRPr="00D328BD">
        <w:rPr>
          <w:rFonts w:ascii="TH SarabunIT๙" w:hAnsi="TH SarabunIT๙" w:cs="TH SarabunIT๙"/>
          <w:cs/>
        </w:rPr>
        <w:t>บวชทดแทนบุญคุณ</w:t>
      </w:r>
      <w:r w:rsidR="002423E3" w:rsidRPr="00D328BD">
        <w:rPr>
          <w:rFonts w:ascii="TH SarabunIT๙" w:hAnsi="TH SarabunIT๙" w:cs="TH SarabunIT๙"/>
          <w:cs/>
        </w:rPr>
        <w:t xml:space="preserve">บิดามารดา </w:t>
      </w:r>
      <w:r w:rsidRPr="00D328BD">
        <w:rPr>
          <w:rFonts w:ascii="TH SarabunIT๙" w:hAnsi="TH SarabunIT๙" w:cs="TH SarabunIT๙"/>
          <w:cs/>
        </w:rPr>
        <w:t>ซึ่งคนที่จะมาบวชเพื่อศึกษาหลักธรรมทางศาสนาอย่างแท้จริงนั้นมีน้อย ส่งผลให้เกิดปัญหาเกี่ยวกับบุคคลากรของพระสงฆ์ที่จะนำหลักธรรมทางศาสนาเข้าไปเผยแผ่ให้กับคนในสังคมนั้นไม่เพียงพอ และวัดยังมีปัญหาเกี่ยวกับงบประมาณที่ไม่เพียงพอในการซื้ออุปกรณ์ที่ใช้ในการจัดการเรียนการสอนภายในวัด นอกจากนี้วัดยังมีปัญหาเกี่ยวกับการสื่อสารกับคนในชุมชนที่ไม่ชัดเจน เนื่องจากคนในชุมชนไม่เข้าใจในวัตถุประสงค์ของวัดในการรับบริจาคเงินหรือสิ่งของที่จะไปช่วยเหลือสังคม เพราะ</w:t>
      </w:r>
      <w:r w:rsidR="002423E3" w:rsidRPr="00D328BD">
        <w:rPr>
          <w:rFonts w:ascii="TH SarabunIT๙" w:hAnsi="TH SarabunIT๙" w:cs="TH SarabunIT๙"/>
          <w:cs/>
        </w:rPr>
        <w:t>คนในชุมชน</w:t>
      </w:r>
      <w:r w:rsidRPr="00D328BD">
        <w:rPr>
          <w:rFonts w:ascii="TH SarabunIT๙" w:hAnsi="TH SarabunIT๙" w:cs="TH SarabunIT๙"/>
          <w:cs/>
        </w:rPr>
        <w:t>คิดว่าวัดจะนำเงินที่ได้รับบริจา</w:t>
      </w:r>
      <w:r w:rsidR="002423E3" w:rsidRPr="00D328BD">
        <w:rPr>
          <w:rFonts w:ascii="TH SarabunIT๙" w:hAnsi="TH SarabunIT๙" w:cs="TH SarabunIT๙"/>
          <w:cs/>
        </w:rPr>
        <w:t>ค</w:t>
      </w:r>
      <w:r w:rsidRPr="00D328BD">
        <w:rPr>
          <w:rFonts w:ascii="TH SarabunIT๙" w:hAnsi="TH SarabunIT๙" w:cs="TH SarabunIT๙"/>
          <w:cs/>
        </w:rPr>
        <w:t>ไปใช้ในด้านอื่นๆ</w:t>
      </w:r>
      <w:r w:rsidR="002423E3" w:rsidRPr="00D328BD">
        <w:rPr>
          <w:rFonts w:ascii="TH SarabunIT๙" w:hAnsi="TH SarabunIT๙" w:cs="TH SarabunIT๙"/>
          <w:cs/>
        </w:rPr>
        <w:t xml:space="preserve"> </w:t>
      </w:r>
      <w:r w:rsidRPr="00D328BD">
        <w:rPr>
          <w:rFonts w:ascii="TH SarabunIT๙" w:hAnsi="TH SarabunIT๙" w:cs="TH SarabunIT๙"/>
          <w:cs/>
        </w:rPr>
        <w:t>จึงทำให้เกิดปัญหาเกี่ยวกับความร่วมมือ</w:t>
      </w:r>
      <w:r w:rsidR="002423E3" w:rsidRPr="00D328BD">
        <w:rPr>
          <w:rFonts w:ascii="TH SarabunIT๙" w:hAnsi="TH SarabunIT๙" w:cs="TH SarabunIT๙"/>
          <w:cs/>
        </w:rPr>
        <w:t>ของ</w:t>
      </w:r>
      <w:r w:rsidRPr="00D328BD">
        <w:rPr>
          <w:rFonts w:ascii="TH SarabunIT๙" w:hAnsi="TH SarabunIT๙" w:cs="TH SarabunIT๙"/>
          <w:cs/>
        </w:rPr>
        <w:t>คนในชุมชนอีกด้วย</w:t>
      </w:r>
    </w:p>
    <w:p w:rsidR="00D328BD" w:rsidRDefault="00D328BD" w:rsidP="00297197">
      <w:pPr>
        <w:spacing w:after="0"/>
        <w:ind w:firstLine="720"/>
        <w:jc w:val="thaiDistribute"/>
        <w:rPr>
          <w:rFonts w:ascii="TH SarabunIT๙" w:hAnsi="TH SarabunIT๙" w:cs="TH SarabunIT๙"/>
        </w:rPr>
      </w:pPr>
    </w:p>
    <w:p w:rsidR="003D53E7" w:rsidRPr="00D328BD" w:rsidRDefault="003D53E7" w:rsidP="00CC32E8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 w:rsidRPr="00D328BD">
        <w:rPr>
          <w:rFonts w:ascii="TH SarabunIT๙" w:hAnsi="TH SarabunIT๙" w:cs="TH SarabunIT๙"/>
          <w:b/>
          <w:bCs/>
          <w:cs/>
        </w:rPr>
        <w:lastRenderedPageBreak/>
        <w:t>5.2 อภิปรายผล</w:t>
      </w:r>
    </w:p>
    <w:p w:rsidR="006F19CE" w:rsidRPr="00D328BD" w:rsidRDefault="006F19CE" w:rsidP="003C1DB5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 w:rsidRPr="00D328BD">
        <w:rPr>
          <w:rFonts w:ascii="TH SarabunIT๙" w:hAnsi="TH SarabunIT๙" w:cs="TH SarabunIT๙"/>
          <w:cs/>
        </w:rPr>
        <w:t>จากการวิจัยเรื่อง</w:t>
      </w:r>
      <w:r w:rsidR="002423E3" w:rsidRPr="00D328BD">
        <w:rPr>
          <w:rFonts w:ascii="TH SarabunIT๙" w:hAnsi="TH SarabunIT๙" w:cs="TH SarabunIT๙"/>
          <w:b/>
          <w:bCs/>
          <w:cs/>
        </w:rPr>
        <w:t xml:space="preserve"> </w:t>
      </w:r>
      <w:r w:rsidRPr="00D328BD">
        <w:rPr>
          <w:rFonts w:ascii="TH SarabunIT๙" w:hAnsi="TH SarabunIT๙" w:cs="TH SarabunIT๙"/>
          <w:b/>
          <w:bCs/>
          <w:cs/>
        </w:rPr>
        <w:t>“</w:t>
      </w:r>
      <w:r w:rsidRPr="00D328BD">
        <w:rPr>
          <w:rFonts w:ascii="TH SarabunIT๙" w:hAnsi="TH SarabunIT๙" w:cs="TH SarabunIT๙"/>
          <w:cs/>
        </w:rPr>
        <w:t>บทบาทของพระสงฆ์ในจังหวัดเพชรบูรณ์ต่อการพัฒนาสังคมในศตวรรษที่ 21</w:t>
      </w:r>
      <w:r w:rsidRPr="00D328BD">
        <w:rPr>
          <w:rFonts w:ascii="TH SarabunIT๙" w:hAnsi="TH SarabunIT๙" w:cs="TH SarabunIT๙"/>
          <w:b/>
          <w:bCs/>
          <w:cs/>
        </w:rPr>
        <w:t>”</w:t>
      </w:r>
      <w:r w:rsidRPr="00D328BD">
        <w:rPr>
          <w:rFonts w:ascii="TH SarabunIT๙" w:hAnsi="TH SarabunIT๙" w:cs="TH SarabunIT๙"/>
          <w:b/>
          <w:bCs/>
        </w:rPr>
        <w:t xml:space="preserve"> </w:t>
      </w:r>
      <w:r w:rsidRPr="00D328BD">
        <w:rPr>
          <w:rFonts w:ascii="TH SarabunIT๙" w:hAnsi="TH SarabunIT๙" w:cs="TH SarabunIT๙"/>
          <w:cs/>
        </w:rPr>
        <w:t xml:space="preserve">สามารถอภิปรายผลการศึกษาได้ดังนี้ </w:t>
      </w:r>
    </w:p>
    <w:p w:rsidR="00002EA3" w:rsidRPr="00D328BD" w:rsidRDefault="002743FC" w:rsidP="00002EA3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cs/>
        </w:rPr>
      </w:pPr>
      <w:r w:rsidRPr="00D328BD">
        <w:rPr>
          <w:rFonts w:ascii="TH SarabunIT๙" w:hAnsi="TH SarabunIT๙" w:cs="TH SarabunIT๙"/>
          <w:cs/>
        </w:rPr>
        <w:t>ผลจากการ</w:t>
      </w:r>
      <w:r w:rsidR="002423E3" w:rsidRPr="00D328BD">
        <w:rPr>
          <w:rFonts w:ascii="TH SarabunIT๙" w:hAnsi="TH SarabunIT๙" w:cs="TH SarabunIT๙"/>
          <w:cs/>
        </w:rPr>
        <w:t>รวบรวม</w:t>
      </w:r>
      <w:r w:rsidRPr="00D328BD">
        <w:rPr>
          <w:rFonts w:ascii="TH SarabunIT๙" w:hAnsi="TH SarabunIT๙" w:cs="TH SarabunIT๙"/>
          <w:cs/>
        </w:rPr>
        <w:t>ข้อมูลการวิจัย</w:t>
      </w:r>
      <w:r w:rsidR="002423E3" w:rsidRPr="00D328BD">
        <w:rPr>
          <w:rFonts w:ascii="TH SarabunIT๙" w:hAnsi="TH SarabunIT๙" w:cs="TH SarabunIT๙"/>
          <w:cs/>
        </w:rPr>
        <w:t>ใน</w:t>
      </w:r>
      <w:r w:rsidRPr="00D328BD">
        <w:rPr>
          <w:rFonts w:ascii="TH SarabunIT๙" w:hAnsi="TH SarabunIT๙" w:cs="TH SarabunIT๙"/>
          <w:cs/>
        </w:rPr>
        <w:t>ครั้งนี้ คณะผู้วิจัยได้ทราบถึงบทบาทของพระสงฆ์ในปัจจุบันที่ปฏิบัติในการพัฒนาสังคม และได้ทราบถึงปัญหาที่เกิดขึ้นในการพัฒนาสังคมของพระสงฆ์</w:t>
      </w:r>
      <w:r w:rsidRPr="00D328BD">
        <w:rPr>
          <w:rFonts w:ascii="TH SarabunIT๙" w:hAnsi="TH SarabunIT๙" w:cs="TH SarabunIT๙"/>
        </w:rPr>
        <w:t xml:space="preserve"> </w:t>
      </w:r>
      <w:r w:rsidRPr="00D328BD">
        <w:rPr>
          <w:rFonts w:ascii="TH SarabunIT๙" w:hAnsi="TH SarabunIT๙" w:cs="TH SarabunIT๙"/>
          <w:cs/>
        </w:rPr>
        <w:t>บทบาทของพระสง</w:t>
      </w:r>
      <w:r w:rsidR="005F14A2" w:rsidRPr="00D328BD">
        <w:rPr>
          <w:rFonts w:ascii="TH SarabunIT๙" w:hAnsi="TH SarabunIT๙" w:cs="TH SarabunIT๙"/>
          <w:cs/>
        </w:rPr>
        <w:t>ฆ์</w:t>
      </w:r>
      <w:r w:rsidRPr="00D328BD">
        <w:rPr>
          <w:rFonts w:ascii="TH SarabunIT๙" w:hAnsi="TH SarabunIT๙" w:cs="TH SarabunIT๙"/>
          <w:cs/>
        </w:rPr>
        <w:t xml:space="preserve">ในปัจจุบันที่ปฏิบัติต่อการพัฒนาสังคมพบว่า พระสงฆ์มีบทบาทในการพัฒนาสังคมอยู่ </w:t>
      </w:r>
      <w:r w:rsidRPr="00D328BD">
        <w:rPr>
          <w:rFonts w:ascii="TH SarabunIT๙" w:hAnsi="TH SarabunIT๙" w:cs="TH SarabunIT๙"/>
        </w:rPr>
        <w:t xml:space="preserve">4 </w:t>
      </w:r>
      <w:r w:rsidRPr="00D328BD">
        <w:rPr>
          <w:rFonts w:ascii="TH SarabunIT๙" w:hAnsi="TH SarabunIT๙" w:cs="TH SarabunIT๙"/>
          <w:cs/>
        </w:rPr>
        <w:t xml:space="preserve">ด้านคือ </w:t>
      </w:r>
    </w:p>
    <w:p w:rsidR="002B6DC0" w:rsidRPr="00D328BD" w:rsidRDefault="00BF6635" w:rsidP="002743FC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 w:rsidRPr="00D328BD">
        <w:rPr>
          <w:rFonts w:ascii="TH SarabunIT๙" w:hAnsi="TH SarabunIT๙" w:cs="TH SarabunIT๙"/>
          <w:cs/>
        </w:rPr>
        <w:t xml:space="preserve">1. </w:t>
      </w:r>
      <w:r w:rsidR="002743FC" w:rsidRPr="00D328BD">
        <w:rPr>
          <w:rFonts w:ascii="TH SarabunIT๙" w:hAnsi="TH SarabunIT๙" w:cs="TH SarabunIT๙"/>
          <w:b/>
          <w:bCs/>
          <w:cs/>
        </w:rPr>
        <w:t>บทบาทในด้านการปกครอง</w:t>
      </w:r>
      <w:r w:rsidR="002743FC" w:rsidRPr="00D328BD">
        <w:rPr>
          <w:rFonts w:ascii="TH SarabunIT๙" w:hAnsi="TH SarabunIT๙" w:cs="TH SarabunIT๙"/>
          <w:cs/>
        </w:rPr>
        <w:t xml:space="preserve"> </w:t>
      </w:r>
      <w:bookmarkStart w:id="1" w:name="_Hlk11964359"/>
      <w:r w:rsidR="002743FC" w:rsidRPr="00D328BD">
        <w:rPr>
          <w:rFonts w:ascii="TH SarabunIT๙" w:hAnsi="TH SarabunIT๙" w:cs="TH SarabunIT๙"/>
          <w:cs/>
        </w:rPr>
        <w:t>การปกครองวัดและพระสงฆ์นั้นเป็นการปกครองตามพระราชบัญญัติคณะสงฆ์ปี</w:t>
      </w:r>
      <w:r w:rsidR="005F14A2" w:rsidRPr="00D328BD">
        <w:rPr>
          <w:rFonts w:ascii="TH SarabunIT๙" w:hAnsi="TH SarabunIT๙" w:cs="TH SarabunIT๙"/>
          <w:cs/>
        </w:rPr>
        <w:t xml:space="preserve"> </w:t>
      </w:r>
      <w:r w:rsidR="002743FC" w:rsidRPr="00D328BD">
        <w:rPr>
          <w:rFonts w:ascii="TH SarabunIT๙" w:hAnsi="TH SarabunIT๙" w:cs="TH SarabunIT๙"/>
          <w:cs/>
        </w:rPr>
        <w:t xml:space="preserve">พ.ศ. </w:t>
      </w:r>
      <w:r w:rsidR="002743FC" w:rsidRPr="00D328BD">
        <w:rPr>
          <w:rFonts w:ascii="TH SarabunIT๙" w:hAnsi="TH SarabunIT๙" w:cs="TH SarabunIT๙"/>
        </w:rPr>
        <w:t xml:space="preserve">2535 </w:t>
      </w:r>
      <w:r w:rsidR="002743FC" w:rsidRPr="00D328BD">
        <w:rPr>
          <w:rFonts w:ascii="TH SarabunIT๙" w:hAnsi="TH SarabunIT๙" w:cs="TH SarabunIT๙"/>
          <w:cs/>
        </w:rPr>
        <w:t>คือพระสงฆ์ต้องอยู่ภายใต้การปกครองของมหาเถรสมาคม ซึ่งการปกครองของมหาเถรสมาคมใช้ปกครองวัดและพระสงฆ์ทั้งหมดภายในประเทศ ทำให้การปกครองวัดและพระสงฆ์ภายในประเทศเ</w:t>
      </w:r>
      <w:bookmarkStart w:id="2" w:name="_GoBack"/>
      <w:bookmarkEnd w:id="2"/>
      <w:r w:rsidR="002743FC" w:rsidRPr="00D328BD">
        <w:rPr>
          <w:rFonts w:ascii="TH SarabunIT๙" w:hAnsi="TH SarabunIT๙" w:cs="TH SarabunIT๙"/>
          <w:cs/>
        </w:rPr>
        <w:t>ป็นไปในรูปแบบเดียวกัน นอกจากนี้ภายในวัดยังมีการปกครองกันในรูปแบบครอบครัวซึ่งเกิดจากการความรักและความสนิทสนมของพระภิกษุสามเณรภายในวัดที่เปรียบเสมือนคนในครอบครัวเดียวกัน และวัดยังมีการจัดการประชุมประจำปีเพื่อรับนโยบายต่างๆในการปกครองและเผยแผ่ศาสนาอีกด้วย</w:t>
      </w:r>
      <w:bookmarkEnd w:id="1"/>
      <w:r w:rsidR="002743FC" w:rsidRPr="00D328BD">
        <w:rPr>
          <w:rFonts w:ascii="TH SarabunIT๙" w:hAnsi="TH SarabunIT๙" w:cs="TH SarabunIT๙"/>
          <w:cs/>
        </w:rPr>
        <w:t xml:space="preserve"> </w:t>
      </w:r>
      <w:r w:rsidR="00002EA3" w:rsidRPr="00D328BD">
        <w:rPr>
          <w:rFonts w:ascii="TH SarabunIT๙" w:hAnsi="TH SarabunIT๙" w:cs="TH SarabunIT๙"/>
          <w:cs/>
        </w:rPr>
        <w:t>ซึ่งไม่มีวิจัยเรื่องใดสอดคล้องในด้านนี้</w:t>
      </w:r>
    </w:p>
    <w:p w:rsidR="002B6DC0" w:rsidRPr="00D328BD" w:rsidRDefault="00BF6635" w:rsidP="002743FC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 w:rsidRPr="00D328BD">
        <w:rPr>
          <w:rFonts w:ascii="TH SarabunIT๙" w:hAnsi="TH SarabunIT๙" w:cs="TH SarabunIT๙"/>
          <w:cs/>
        </w:rPr>
        <w:t xml:space="preserve">2. </w:t>
      </w:r>
      <w:r w:rsidRPr="00D328BD">
        <w:rPr>
          <w:rFonts w:ascii="TH SarabunIT๙" w:hAnsi="TH SarabunIT๙" w:cs="TH SarabunIT๙"/>
          <w:b/>
          <w:bCs/>
          <w:cs/>
        </w:rPr>
        <w:t>บทบาท</w:t>
      </w:r>
      <w:r w:rsidR="002743FC" w:rsidRPr="00D328BD">
        <w:rPr>
          <w:rFonts w:ascii="TH SarabunIT๙" w:hAnsi="TH SarabunIT๙" w:cs="TH SarabunIT๙"/>
          <w:b/>
          <w:bCs/>
          <w:cs/>
        </w:rPr>
        <w:t>ในด้าน</w:t>
      </w:r>
      <w:r w:rsidR="005F14A2" w:rsidRPr="00D328BD">
        <w:rPr>
          <w:rFonts w:ascii="TH SarabunIT๙" w:hAnsi="TH SarabunIT๙" w:cs="TH SarabunIT๙"/>
          <w:b/>
          <w:bCs/>
          <w:cs/>
        </w:rPr>
        <w:t>ของ</w:t>
      </w:r>
      <w:r w:rsidR="002743FC" w:rsidRPr="00D328BD">
        <w:rPr>
          <w:rFonts w:ascii="TH SarabunIT๙" w:hAnsi="TH SarabunIT๙" w:cs="TH SarabunIT๙"/>
          <w:b/>
          <w:bCs/>
          <w:cs/>
        </w:rPr>
        <w:t>การศึกษาสงเคราะห์</w:t>
      </w:r>
      <w:r w:rsidR="002743FC" w:rsidRPr="00D328BD">
        <w:rPr>
          <w:rFonts w:ascii="TH SarabunIT๙" w:hAnsi="TH SarabunIT๙" w:cs="TH SarabunIT๙"/>
          <w:cs/>
        </w:rPr>
        <w:t xml:space="preserve"> วัด</w:t>
      </w:r>
      <w:bookmarkStart w:id="3" w:name="_Hlk11964650"/>
      <w:r w:rsidR="002743FC" w:rsidRPr="00D328BD">
        <w:rPr>
          <w:rFonts w:ascii="TH SarabunIT๙" w:hAnsi="TH SarabunIT๙" w:cs="TH SarabunIT๙"/>
          <w:cs/>
        </w:rPr>
        <w:t>ได้เปิดโรงเรียนปริยัติธรรมบาลีและปริยัติธรรมสามัญ</w:t>
      </w:r>
      <w:r w:rsidR="005F14A2" w:rsidRPr="00D328BD">
        <w:rPr>
          <w:rFonts w:ascii="TH SarabunIT๙" w:hAnsi="TH SarabunIT๙" w:cs="TH SarabunIT๙"/>
          <w:cs/>
        </w:rPr>
        <w:t xml:space="preserve"> </w:t>
      </w:r>
      <w:r w:rsidR="002743FC" w:rsidRPr="00D328BD">
        <w:rPr>
          <w:rFonts w:ascii="TH SarabunIT๙" w:hAnsi="TH SarabunIT๙" w:cs="TH SarabunIT๙"/>
          <w:cs/>
        </w:rPr>
        <w:t xml:space="preserve">เพื่อให้พระภิกษุสามเณรเข้ามาศึกษาภายในโรงเรียนปริยัติธรรม </w:t>
      </w:r>
      <w:bookmarkEnd w:id="3"/>
      <w:r w:rsidR="002743FC" w:rsidRPr="00D328BD">
        <w:rPr>
          <w:rFonts w:ascii="TH SarabunIT๙" w:hAnsi="TH SarabunIT๙" w:cs="TH SarabunIT๙"/>
          <w:cs/>
        </w:rPr>
        <w:t>ในส่วนของโรงเรียนปริยัติธรรมสามัญมีการจัดการเรียนการสอนในระดับชั้นมัธยม</w:t>
      </w:r>
      <w:r w:rsidR="005F14A2" w:rsidRPr="00D328BD">
        <w:rPr>
          <w:rFonts w:ascii="TH SarabunIT๙" w:hAnsi="TH SarabunIT๙" w:cs="TH SarabunIT๙"/>
          <w:cs/>
        </w:rPr>
        <w:t xml:space="preserve">ศึกษาปีที่ </w:t>
      </w:r>
      <w:r w:rsidR="002743FC" w:rsidRPr="00D328BD">
        <w:rPr>
          <w:rFonts w:ascii="TH SarabunIT๙" w:hAnsi="TH SarabunIT๙" w:cs="TH SarabunIT๙"/>
        </w:rPr>
        <w:t>1</w:t>
      </w:r>
      <w:r w:rsidR="005F14A2" w:rsidRPr="00D328BD">
        <w:rPr>
          <w:rFonts w:ascii="TH SarabunIT๙" w:hAnsi="TH SarabunIT๙" w:cs="TH SarabunIT๙"/>
        </w:rPr>
        <w:t xml:space="preserve"> – </w:t>
      </w:r>
      <w:r w:rsidR="002743FC" w:rsidRPr="00D328BD">
        <w:rPr>
          <w:rFonts w:ascii="TH SarabunIT๙" w:hAnsi="TH SarabunIT๙" w:cs="TH SarabunIT๙"/>
        </w:rPr>
        <w:t>6</w:t>
      </w:r>
      <w:r w:rsidR="005F14A2" w:rsidRPr="00D328BD">
        <w:rPr>
          <w:rFonts w:ascii="TH SarabunIT๙" w:hAnsi="TH SarabunIT๙" w:cs="TH SarabunIT๙"/>
        </w:rPr>
        <w:t xml:space="preserve"> </w:t>
      </w:r>
      <w:r w:rsidR="002743FC" w:rsidRPr="00D328BD">
        <w:rPr>
          <w:rFonts w:ascii="TH SarabunIT๙" w:hAnsi="TH SarabunIT๙" w:cs="TH SarabunIT๙"/>
          <w:cs/>
        </w:rPr>
        <w:t>ตามหลักสูตรการศึกษาเหมือนกับโรงเรียนสามัญทั่วไป ซึ่งเป็นอีกทางเลือกหนึ่งในการศึกษาเล่าเรียนสำหรับเด็กผู้ชาย และวัดได้มีการเปิดสอบนักธรรมบาลีสำหรับพระภิกษุและสามเณรในระดับชั้น ตรี โท เอก เพื่อเป็นการวัดความรู้เกี่ยวกับหลักธรรมคำสอนทางพระพุทธศาสนา</w:t>
      </w:r>
      <w:r w:rsidR="00925A3E" w:rsidRPr="00D328BD">
        <w:rPr>
          <w:rFonts w:ascii="TH SarabunIT๙" w:hAnsi="TH SarabunIT๙" w:cs="TH SarabunIT๙"/>
          <w:cs/>
        </w:rPr>
        <w:t xml:space="preserve"> </w:t>
      </w:r>
      <w:r w:rsidR="00002EA3" w:rsidRPr="00D328BD">
        <w:rPr>
          <w:rFonts w:ascii="TH SarabunIT๙" w:hAnsi="TH SarabunIT๙" w:cs="TH SarabunIT๙"/>
          <w:cs/>
        </w:rPr>
        <w:t>ซึ่งไม่มีวิจัยเรื่องใดสอดคล้องในด้านนี้</w:t>
      </w:r>
    </w:p>
    <w:p w:rsidR="002B6DC0" w:rsidRPr="00D328BD" w:rsidRDefault="00925A3E" w:rsidP="002743FC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 w:rsidRPr="00D328BD">
        <w:rPr>
          <w:rFonts w:ascii="TH SarabunIT๙" w:hAnsi="TH SarabunIT๙" w:cs="TH SarabunIT๙"/>
          <w:cs/>
        </w:rPr>
        <w:t>3</w:t>
      </w:r>
      <w:r w:rsidRPr="00D328BD">
        <w:rPr>
          <w:rFonts w:ascii="TH SarabunIT๙" w:hAnsi="TH SarabunIT๙" w:cs="TH SarabunIT๙"/>
          <w:b/>
          <w:bCs/>
          <w:cs/>
        </w:rPr>
        <w:t>. บทบาท</w:t>
      </w:r>
      <w:r w:rsidR="005F14A2" w:rsidRPr="00D328BD">
        <w:rPr>
          <w:rFonts w:ascii="TH SarabunIT๙" w:hAnsi="TH SarabunIT๙" w:cs="TH SarabunIT๙"/>
          <w:b/>
          <w:bCs/>
          <w:cs/>
        </w:rPr>
        <w:t>ใน</w:t>
      </w:r>
      <w:r w:rsidR="002743FC" w:rsidRPr="00D328BD">
        <w:rPr>
          <w:rFonts w:ascii="TH SarabunIT๙" w:hAnsi="TH SarabunIT๙" w:cs="TH SarabunIT๙"/>
          <w:b/>
          <w:bCs/>
          <w:cs/>
        </w:rPr>
        <w:t>ด้าน</w:t>
      </w:r>
      <w:r w:rsidR="005F14A2" w:rsidRPr="00D328BD">
        <w:rPr>
          <w:rFonts w:ascii="TH SarabunIT๙" w:hAnsi="TH SarabunIT๙" w:cs="TH SarabunIT๙"/>
          <w:b/>
          <w:bCs/>
          <w:cs/>
        </w:rPr>
        <w:t>ของ</w:t>
      </w:r>
      <w:r w:rsidR="002743FC" w:rsidRPr="00D328BD">
        <w:rPr>
          <w:rFonts w:ascii="TH SarabunIT๙" w:hAnsi="TH SarabunIT๙" w:cs="TH SarabunIT๙"/>
          <w:b/>
          <w:bCs/>
          <w:cs/>
        </w:rPr>
        <w:t>การเผยแผ่</w:t>
      </w:r>
      <w:r w:rsidR="002743FC" w:rsidRPr="00D328BD">
        <w:rPr>
          <w:rFonts w:ascii="TH SarabunIT๙" w:hAnsi="TH SarabunIT๙" w:cs="TH SarabunIT๙"/>
          <w:cs/>
        </w:rPr>
        <w:t xml:space="preserve"> </w:t>
      </w:r>
      <w:bookmarkStart w:id="4" w:name="_Hlk11964769"/>
      <w:r w:rsidR="002743FC" w:rsidRPr="00D328BD">
        <w:rPr>
          <w:rFonts w:ascii="TH SarabunIT๙" w:hAnsi="TH SarabunIT๙" w:cs="TH SarabunIT๙"/>
          <w:cs/>
        </w:rPr>
        <w:t>วัดได้มีการนำเทคโนโลยีและสื่อมัลติมีเดียเข้ามาใช้ในการเผยแผ่หลักธรรมคำสอนทางศาสนา เพื่อให้เข้ากับยุคสมัยในปัจจุบันที่มีการใช้เทคโนโลยีและสื่อมัลติมีเดียในสังคมเป็นจำนวนมาก</w:t>
      </w:r>
      <w:r w:rsidR="005F14A2" w:rsidRPr="00D328BD">
        <w:rPr>
          <w:rFonts w:ascii="TH SarabunIT๙" w:hAnsi="TH SarabunIT๙" w:cs="TH SarabunIT๙"/>
          <w:cs/>
        </w:rPr>
        <w:t xml:space="preserve"> </w:t>
      </w:r>
      <w:r w:rsidR="002743FC" w:rsidRPr="00D328BD">
        <w:rPr>
          <w:rFonts w:ascii="TH SarabunIT๙" w:hAnsi="TH SarabunIT๙" w:cs="TH SarabunIT๙"/>
          <w:cs/>
        </w:rPr>
        <w:t>นอกจากนี้วัดยังมีการเผยแผ่คำสอนทางศาสนาโดยการเข้าไปสอนหลักธรรมคำสอนทางศาสนาในโรงเรียนและชุมชนอีกด้วย เพื่อทำให้คนในสังคมนั้นมีความศรัทธาในพุทธศาสนามากขึ้น</w:t>
      </w:r>
      <w:bookmarkEnd w:id="4"/>
      <w:r w:rsidR="00002EA3" w:rsidRPr="00D328BD">
        <w:rPr>
          <w:rFonts w:ascii="TH SarabunIT๙" w:hAnsi="TH SarabunIT๙" w:cs="TH SarabunIT๙"/>
          <w:cs/>
        </w:rPr>
        <w:t xml:space="preserve"> ซึ่งไม่มีวิจัยเรื่องใดสอดคล้องในด้านนี้</w:t>
      </w:r>
      <w:r w:rsidRPr="00D328BD">
        <w:rPr>
          <w:rFonts w:ascii="TH SarabunIT๙" w:hAnsi="TH SarabunIT๙" w:cs="TH SarabunIT๙"/>
          <w:cs/>
        </w:rPr>
        <w:t xml:space="preserve"> </w:t>
      </w:r>
    </w:p>
    <w:p w:rsidR="002743FC" w:rsidRPr="00D328BD" w:rsidRDefault="00925A3E" w:rsidP="002743FC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 w:rsidRPr="00D328BD">
        <w:rPr>
          <w:rFonts w:ascii="TH SarabunIT๙" w:hAnsi="TH SarabunIT๙" w:cs="TH SarabunIT๙"/>
          <w:b/>
          <w:bCs/>
          <w:cs/>
        </w:rPr>
        <w:t>4.</w:t>
      </w:r>
      <w:r w:rsidRPr="00D328BD">
        <w:rPr>
          <w:rFonts w:ascii="TH SarabunIT๙" w:hAnsi="TH SarabunIT๙" w:cs="TH SarabunIT๙"/>
          <w:cs/>
        </w:rPr>
        <w:t xml:space="preserve"> </w:t>
      </w:r>
      <w:r w:rsidRPr="00D328BD">
        <w:rPr>
          <w:rFonts w:ascii="TH SarabunIT๙" w:hAnsi="TH SarabunIT๙" w:cs="TH SarabunIT๙"/>
          <w:b/>
          <w:bCs/>
          <w:cs/>
        </w:rPr>
        <w:t>บทบาทใน</w:t>
      </w:r>
      <w:r w:rsidR="002743FC" w:rsidRPr="00D328BD">
        <w:rPr>
          <w:rFonts w:ascii="TH SarabunIT๙" w:hAnsi="TH SarabunIT๙" w:cs="TH SarabunIT๙"/>
          <w:b/>
          <w:bCs/>
          <w:cs/>
        </w:rPr>
        <w:t>ด้านสาธารณสงเคราะห์</w:t>
      </w:r>
      <w:r w:rsidR="005F14A2" w:rsidRPr="00D328BD">
        <w:rPr>
          <w:rFonts w:ascii="TH SarabunIT๙" w:hAnsi="TH SarabunIT๙" w:cs="TH SarabunIT๙"/>
          <w:cs/>
        </w:rPr>
        <w:t xml:space="preserve"> </w:t>
      </w:r>
      <w:bookmarkStart w:id="5" w:name="_Hlk11964869"/>
      <w:r w:rsidR="002743FC" w:rsidRPr="00D328BD">
        <w:rPr>
          <w:rFonts w:ascii="TH SarabunIT๙" w:hAnsi="TH SarabunIT๙" w:cs="TH SarabunIT๙"/>
          <w:cs/>
        </w:rPr>
        <w:t>วัดได้มีการช่วยเหลือสังคมโดยการบริจาคเงินและสิ่งของเครื่องใช้ที่จำเป็นให้กับสังคมและมีการอนุญาตให้ชาวบ้านในชุมชนเข้ามาขาย</w:t>
      </w:r>
      <w:r w:rsidR="005F14A2" w:rsidRPr="00D328BD">
        <w:rPr>
          <w:rFonts w:ascii="TH SarabunIT๙" w:hAnsi="TH SarabunIT๙" w:cs="TH SarabunIT๙"/>
          <w:cs/>
        </w:rPr>
        <w:t>สินค้า</w:t>
      </w:r>
      <w:r w:rsidR="002743FC" w:rsidRPr="00D328BD">
        <w:rPr>
          <w:rFonts w:ascii="TH SarabunIT๙" w:hAnsi="TH SarabunIT๙" w:cs="TH SarabunIT๙"/>
          <w:cs/>
        </w:rPr>
        <w:t>ภายในบริเวณของวัดเพื่อเป็นการสร้างรายได้ให้กับคนในชุมชน</w:t>
      </w:r>
      <w:bookmarkEnd w:id="5"/>
      <w:r w:rsidR="002743FC" w:rsidRPr="00D328BD">
        <w:rPr>
          <w:rFonts w:ascii="TH SarabunIT๙" w:hAnsi="TH SarabunIT๙" w:cs="TH SarabunIT๙"/>
          <w:cs/>
        </w:rPr>
        <w:t>ที่ตรงกับหลักการพัฒนาชุมชนเข้มแข็งซึ่งสอดคล้องกับวิจัยเรื่อง พระสงฆ์กับการเสริมสร้างความเข้มแข็งของชุมชน :</w:t>
      </w:r>
      <w:r w:rsidR="005F14A2" w:rsidRPr="00D328BD">
        <w:rPr>
          <w:rFonts w:ascii="TH SarabunIT๙" w:hAnsi="TH SarabunIT๙" w:cs="TH SarabunIT๙"/>
          <w:cs/>
        </w:rPr>
        <w:t xml:space="preserve"> </w:t>
      </w:r>
      <w:r w:rsidR="002743FC" w:rsidRPr="00D328BD">
        <w:rPr>
          <w:rFonts w:ascii="TH SarabunIT๙" w:hAnsi="TH SarabunIT๙" w:cs="TH SarabunIT๙"/>
          <w:cs/>
        </w:rPr>
        <w:t>“กรณีศึกษาชุมชนวัดสามชุกฝั่งตะวันตกและฝั่งตะวันออก</w:t>
      </w:r>
      <w:r w:rsidR="005F14A2" w:rsidRPr="00D328BD">
        <w:rPr>
          <w:rFonts w:ascii="TH SarabunIT๙" w:hAnsi="TH SarabunIT๙" w:cs="TH SarabunIT๙"/>
          <w:cs/>
        </w:rPr>
        <w:t xml:space="preserve"> </w:t>
      </w:r>
      <w:r w:rsidR="002743FC" w:rsidRPr="00D328BD">
        <w:rPr>
          <w:rFonts w:ascii="TH SarabunIT๙" w:hAnsi="TH SarabunIT๙" w:cs="TH SarabunIT๙"/>
          <w:cs/>
        </w:rPr>
        <w:t>(</w:t>
      </w:r>
      <w:r w:rsidR="002743FC" w:rsidRPr="00D328BD">
        <w:rPr>
          <w:rFonts w:ascii="TH SarabunIT๙" w:hAnsi="TH SarabunIT๙" w:cs="TH SarabunIT๙"/>
        </w:rPr>
        <w:t>2559)</w:t>
      </w:r>
      <w:r w:rsidR="002743FC" w:rsidRPr="00D328BD">
        <w:rPr>
          <w:rFonts w:ascii="TH SarabunIT๙" w:hAnsi="TH SarabunIT๙" w:cs="TH SarabunIT๙"/>
          <w:cs/>
        </w:rPr>
        <w:t>”</w:t>
      </w:r>
      <w:r w:rsidR="005F14A2" w:rsidRPr="00D328BD">
        <w:rPr>
          <w:rFonts w:ascii="TH SarabunIT๙" w:hAnsi="TH SarabunIT๙" w:cs="TH SarabunIT๙"/>
          <w:cs/>
        </w:rPr>
        <w:t xml:space="preserve"> </w:t>
      </w:r>
      <w:r w:rsidR="002743FC" w:rsidRPr="00D328BD">
        <w:rPr>
          <w:rFonts w:ascii="TH SarabunIT๙" w:hAnsi="TH SarabunIT๙" w:cs="TH SarabunIT๙"/>
          <w:cs/>
        </w:rPr>
        <w:t>ผลการวิจัยพบว่า ความเข้มแข็งของชุมชนมีพื้นฐานของความมีจิตสำนึกที่ต้องการจะมีส่วนร่วมในการช่วยเหลือซึ่งกันและกัน ที่จะแก้ไขปัญหาที่เกิดขึ้นในชุมชนด้วยความสามัคคี ชุมชนสามารถที่จะวิเคราะห์ปัญหา และตัดสินทางเลือกนำไปสู่การแก้ไขปัญหาได้สำเร็จพัฒนาไปสู่การแก้ไขปัญหาอื่นๆ ที่เกิดขึ้นในชุมชน ทำให้ชุมชนมีความสามารถที่พึ่งตนเองได้และมี คุณภาพชีวิตที่ดีขึ้น ชุมชนสามชุกฝั่งตะวันตกและฝั่งตะวันออกนั้น นับว่ามีความเข้มแข็งเป็นอย่างยิ่ง คนในชุมชนมีความรักสามัคคีในการอนุรักษ์ตลาดร้อยปี ซึ่งเป็นศูนย์รวมวิถีชีวิตของคนในชุมชน ตั้งแต่อดีตถึงปัจจุบัน โดยมีพระสงฆ์เป็นศูนย์รวมของความศรัทธา ทำหน้าที่ส่งเสริม</w:t>
      </w:r>
      <w:r w:rsidR="002743FC" w:rsidRPr="00D328BD">
        <w:rPr>
          <w:rFonts w:ascii="TH SarabunIT๙" w:hAnsi="TH SarabunIT๙" w:cs="TH SarabunIT๙"/>
          <w:cs/>
        </w:rPr>
        <w:lastRenderedPageBreak/>
        <w:t>สนับสนุนก</w:t>
      </w:r>
      <w:r w:rsidR="005F14A2" w:rsidRPr="00D328BD">
        <w:rPr>
          <w:rFonts w:ascii="TH SarabunIT๙" w:hAnsi="TH SarabunIT๙" w:cs="TH SarabunIT๙"/>
          <w:cs/>
        </w:rPr>
        <w:t>ิ</w:t>
      </w:r>
      <w:r w:rsidR="002743FC" w:rsidRPr="00D328BD">
        <w:rPr>
          <w:rFonts w:ascii="TH SarabunIT๙" w:hAnsi="TH SarabunIT๙" w:cs="TH SarabunIT๙"/>
          <w:cs/>
        </w:rPr>
        <w:t>จการต่างๆ ทางพระพุทธศาสนา เพื่อให้คนในชุมชนเกิดปฏิสัมพันธ์ต่อกัน อีกทั้งยังทำหน้าที่ในการส่งเสริมพัฒนาจิตใจของคนในชุมชนให้เข้มแข็ง และได้พัฒนาต้นกล้าหรือเยาวชนของชุมชนเป็นคนดีศรีสุพรรณ ซึ่งนับว่าพระสงฆ์นอกจะส่งเสริมความเข้มแข็งของคนในชุมชนแล้วยังได้บ่มเพาะปูพื้นฐานให้กับเยาวชนคนรุ่นใหม่</w:t>
      </w:r>
      <w:r w:rsidR="00EA41E4" w:rsidRPr="00D328BD">
        <w:rPr>
          <w:rFonts w:ascii="TH SarabunIT๙" w:hAnsi="TH SarabunIT๙" w:cs="TH SarabunIT๙"/>
          <w:cs/>
        </w:rPr>
        <w:t>ให้มี</w:t>
      </w:r>
      <w:r w:rsidR="002743FC" w:rsidRPr="00D328BD">
        <w:rPr>
          <w:rFonts w:ascii="TH SarabunIT๙" w:hAnsi="TH SarabunIT๙" w:cs="TH SarabunIT๙"/>
          <w:cs/>
        </w:rPr>
        <w:t xml:space="preserve">ความเข้มแข็งทางจิตวิญญาณ สามารถสืบสานวัฒนธรรม </w:t>
      </w:r>
      <w:r w:rsidR="00EA41E4" w:rsidRPr="00D328BD">
        <w:rPr>
          <w:rFonts w:ascii="TH SarabunIT๙" w:hAnsi="TH SarabunIT๙" w:cs="TH SarabunIT๙"/>
          <w:cs/>
        </w:rPr>
        <w:t>และ</w:t>
      </w:r>
      <w:r w:rsidR="002743FC" w:rsidRPr="00D328BD">
        <w:rPr>
          <w:rFonts w:ascii="TH SarabunIT๙" w:hAnsi="TH SarabunIT๙" w:cs="TH SarabunIT๙"/>
          <w:cs/>
        </w:rPr>
        <w:t>วิถีชีวิตของคนในชุมชนให้เข้มแข็งสืบต่อไป</w:t>
      </w:r>
    </w:p>
    <w:p w:rsidR="00BE1885" w:rsidRPr="00D328BD" w:rsidRDefault="00002EA3" w:rsidP="00925A3E">
      <w:pPr>
        <w:ind w:firstLine="720"/>
        <w:rPr>
          <w:rFonts w:ascii="TH SarabunIT๙" w:hAnsi="TH SarabunIT๙" w:cs="TH SarabunIT๙"/>
        </w:rPr>
      </w:pPr>
      <w:r w:rsidRPr="00D328BD">
        <w:rPr>
          <w:rFonts w:ascii="TH SarabunIT๙" w:hAnsi="TH SarabunIT๙" w:cs="TH SarabunIT๙"/>
          <w:cs/>
        </w:rPr>
        <w:t>นอกจากนี้ใน</w:t>
      </w:r>
      <w:r w:rsidR="002743FC" w:rsidRPr="00D328BD">
        <w:rPr>
          <w:rFonts w:ascii="TH SarabunIT๙" w:hAnsi="TH SarabunIT๙" w:cs="TH SarabunIT๙"/>
          <w:cs/>
        </w:rPr>
        <w:t>ความคิดเห็นของพระสงฆ์</w:t>
      </w:r>
      <w:r w:rsidR="00EA41E4" w:rsidRPr="00D328BD">
        <w:rPr>
          <w:rFonts w:ascii="TH SarabunIT๙" w:hAnsi="TH SarabunIT๙" w:cs="TH SarabunIT๙"/>
          <w:cs/>
        </w:rPr>
        <w:t>เ</w:t>
      </w:r>
      <w:r w:rsidR="002743FC" w:rsidRPr="00D328BD">
        <w:rPr>
          <w:rFonts w:ascii="TH SarabunIT๙" w:hAnsi="TH SarabunIT๙" w:cs="TH SarabunIT๙"/>
          <w:cs/>
        </w:rPr>
        <w:t xml:space="preserve">กี่ยวกับปัญหาที่เกิดขึ้นในการพัฒนาสังคม พบว่า </w:t>
      </w:r>
      <w:bookmarkStart w:id="6" w:name="_Hlk11964988"/>
      <w:r w:rsidR="002743FC" w:rsidRPr="00D328BD">
        <w:rPr>
          <w:rFonts w:ascii="TH SarabunIT๙" w:hAnsi="TH SarabunIT๙" w:cs="TH SarabunIT๙"/>
          <w:cs/>
        </w:rPr>
        <w:t>ปัญหาที่เกิดขึ้น คือ</w:t>
      </w:r>
      <w:r w:rsidR="00EA41E4" w:rsidRPr="00D328BD">
        <w:rPr>
          <w:rFonts w:ascii="TH SarabunIT๙" w:hAnsi="TH SarabunIT๙" w:cs="TH SarabunIT๙"/>
          <w:cs/>
        </w:rPr>
        <w:t xml:space="preserve"> </w:t>
      </w:r>
      <w:r w:rsidR="002743FC" w:rsidRPr="00D328BD">
        <w:rPr>
          <w:rFonts w:ascii="TH SarabunIT๙" w:hAnsi="TH SarabunIT๙" w:cs="TH SarabunIT๙"/>
          <w:cs/>
        </w:rPr>
        <w:t xml:space="preserve">ปัญหาเกี่ยวกับจำนวนของพระภิกษุสงฆ์ที่ลดน้อยลง </w:t>
      </w:r>
      <w:bookmarkEnd w:id="6"/>
      <w:r w:rsidR="002743FC" w:rsidRPr="00D328BD">
        <w:rPr>
          <w:rFonts w:ascii="TH SarabunIT๙" w:hAnsi="TH SarabunIT๙" w:cs="TH SarabunIT๙"/>
          <w:cs/>
        </w:rPr>
        <w:t>ซึ่งเกิดจากสาเหตุ</w:t>
      </w:r>
      <w:r w:rsidR="00EA41E4" w:rsidRPr="00D328BD">
        <w:rPr>
          <w:rFonts w:ascii="TH SarabunIT๙" w:hAnsi="TH SarabunIT๙" w:cs="TH SarabunIT๙"/>
          <w:cs/>
        </w:rPr>
        <w:t>ของ</w:t>
      </w:r>
      <w:r w:rsidR="002743FC" w:rsidRPr="00D328BD">
        <w:rPr>
          <w:rFonts w:ascii="TH SarabunIT๙" w:hAnsi="TH SarabunIT๙" w:cs="TH SarabunIT๙"/>
          <w:cs/>
        </w:rPr>
        <w:t xml:space="preserve">คนในสังคมปัจจุบันเข้ามาบวชเป็นพระสงฆ์นั้นลดน้อยลงทำให้เกิดปัญหาเกี่ยวกับการขาดบุคคลากรของพระสงฆ์ที่จะไปเผยแผ่หลักธรรมคำสอนทางพุทธศาสนา </w:t>
      </w:r>
      <w:bookmarkStart w:id="7" w:name="_Hlk11965011"/>
      <w:r w:rsidR="002743FC" w:rsidRPr="00D328BD">
        <w:rPr>
          <w:rFonts w:ascii="TH SarabunIT๙" w:hAnsi="TH SarabunIT๙" w:cs="TH SarabunIT๙"/>
          <w:cs/>
        </w:rPr>
        <w:t>นอกจากนี้ทางวัดยังมีปัญหาเกี่ยวกับงบประมาณที่ไม่เพียงพอ</w:t>
      </w:r>
      <w:r w:rsidR="00EA41E4" w:rsidRPr="00D328BD">
        <w:rPr>
          <w:rFonts w:ascii="TH SarabunIT๙" w:hAnsi="TH SarabunIT๙" w:cs="TH SarabunIT๙"/>
          <w:cs/>
        </w:rPr>
        <w:t>ต่อ</w:t>
      </w:r>
      <w:r w:rsidR="002743FC" w:rsidRPr="00D328BD">
        <w:rPr>
          <w:rFonts w:ascii="TH SarabunIT๙" w:hAnsi="TH SarabunIT๙" w:cs="TH SarabunIT๙"/>
          <w:cs/>
        </w:rPr>
        <w:t>การซื้ออุปกรณ์</w:t>
      </w:r>
      <w:r w:rsidR="00EA41E4" w:rsidRPr="00D328BD">
        <w:rPr>
          <w:rFonts w:ascii="TH SarabunIT๙" w:hAnsi="TH SarabunIT๙" w:cs="TH SarabunIT๙"/>
          <w:cs/>
        </w:rPr>
        <w:t>ทาง</w:t>
      </w:r>
      <w:r w:rsidR="002743FC" w:rsidRPr="00D328BD">
        <w:rPr>
          <w:rFonts w:ascii="TH SarabunIT๙" w:hAnsi="TH SarabunIT๙" w:cs="TH SarabunIT๙"/>
          <w:cs/>
        </w:rPr>
        <w:t>การจัดการเรียนการสอนของวัด และยังมีปัญหาเกี่ยวกับการสื่อสารระหว่างวัดกับชุมชนที่ไม่ชัดเจน ทำให้เกิดปัญหาเกี่ยวกับการขาดความร่วมมือจากชุมชน ดังนั้นทางวัดจึงต้องมีวิธีการจัดการกับปัญหาที่เกิดขึ้นเหล่านี้ให้ได้เพื่อทำให้การพัฒนาสังคมตามบทบาทของพระสงฆ์เป็นไปอย่างราบรื่นและมีประสิทธิภาพต่อไป</w:t>
      </w:r>
    </w:p>
    <w:bookmarkEnd w:id="7"/>
    <w:p w:rsidR="003D53E7" w:rsidRPr="00D328BD" w:rsidRDefault="003D53E7" w:rsidP="002743FC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 w:rsidRPr="00D328BD">
        <w:rPr>
          <w:rFonts w:ascii="TH SarabunIT๙" w:hAnsi="TH SarabunIT๙" w:cs="TH SarabunIT๙"/>
          <w:b/>
          <w:bCs/>
          <w:cs/>
        </w:rPr>
        <w:t>5.3 ข้อเสนอแนะ</w:t>
      </w:r>
    </w:p>
    <w:p w:rsidR="003D53E7" w:rsidRPr="00D328BD" w:rsidRDefault="003D53E7" w:rsidP="003C1DB5">
      <w:pPr>
        <w:shd w:val="clear" w:color="auto" w:fill="FFFFFF" w:themeFill="background1"/>
        <w:spacing w:line="240" w:lineRule="auto"/>
        <w:jc w:val="thaiDistribute"/>
        <w:rPr>
          <w:rFonts w:ascii="TH SarabunIT๙" w:hAnsi="TH SarabunIT๙" w:cs="TH SarabunIT๙"/>
          <w:b/>
          <w:bCs/>
        </w:rPr>
      </w:pPr>
      <w:r w:rsidRPr="00D328BD">
        <w:rPr>
          <w:rFonts w:ascii="TH SarabunIT๙" w:hAnsi="TH SarabunIT๙" w:cs="TH SarabunIT๙"/>
          <w:b/>
          <w:bCs/>
          <w:cs/>
        </w:rPr>
        <w:tab/>
        <w:t>5.3.1 ข้อเสนอแนะจากผลการศึกษาวิจัย</w:t>
      </w:r>
    </w:p>
    <w:p w:rsidR="002743FC" w:rsidRPr="00D328BD" w:rsidRDefault="003D53E7" w:rsidP="002743FC">
      <w:pPr>
        <w:shd w:val="clear" w:color="auto" w:fill="FFFFFF" w:themeFill="background1"/>
        <w:spacing w:line="240" w:lineRule="auto"/>
        <w:jc w:val="thaiDistribute"/>
        <w:rPr>
          <w:rFonts w:ascii="TH SarabunIT๙" w:hAnsi="TH SarabunIT๙" w:cs="TH SarabunIT๙"/>
        </w:rPr>
      </w:pPr>
      <w:r w:rsidRPr="00D328BD">
        <w:rPr>
          <w:rFonts w:ascii="TH SarabunIT๙" w:hAnsi="TH SarabunIT๙" w:cs="TH SarabunIT๙"/>
          <w:b/>
          <w:bCs/>
        </w:rPr>
        <w:tab/>
      </w:r>
      <w:r w:rsidRPr="00D328BD">
        <w:rPr>
          <w:rFonts w:ascii="TH SarabunIT๙" w:hAnsi="TH SarabunIT๙" w:cs="TH SarabunIT๙"/>
          <w:cs/>
        </w:rPr>
        <w:t>จากการเก็บรวบรวมข้อมูลพบว่า บทบาทของพระสงฆ์ในจังหวัดเพชรบูรณ์ต่อการพัฒนาสังคมในศตวรรษที่</w:t>
      </w:r>
      <w:r w:rsidR="00EA41E4" w:rsidRPr="00D328BD">
        <w:rPr>
          <w:rFonts w:ascii="TH SarabunIT๙" w:hAnsi="TH SarabunIT๙" w:cs="TH SarabunIT๙"/>
          <w:cs/>
        </w:rPr>
        <w:t xml:space="preserve"> </w:t>
      </w:r>
      <w:r w:rsidRPr="00D328BD">
        <w:rPr>
          <w:rFonts w:ascii="TH SarabunIT๙" w:hAnsi="TH SarabunIT๙" w:cs="TH SarabunIT๙"/>
          <w:cs/>
        </w:rPr>
        <w:t>21 ควรมีการนำเทคโนโลยีและสื่อเข้ามาช่วยทั้งในด้านการศึกษาและการเผยแผ่ เนื่องจาก</w:t>
      </w:r>
      <w:r w:rsidR="00EA41E4" w:rsidRPr="00D328BD">
        <w:rPr>
          <w:rFonts w:ascii="TH SarabunIT๙" w:hAnsi="TH SarabunIT๙" w:cs="TH SarabunIT๙"/>
          <w:cs/>
        </w:rPr>
        <w:t>ใน</w:t>
      </w:r>
      <w:r w:rsidRPr="00D328BD">
        <w:rPr>
          <w:rFonts w:ascii="TH SarabunIT๙" w:hAnsi="TH SarabunIT๙" w:cs="TH SarabunIT๙"/>
          <w:cs/>
        </w:rPr>
        <w:t>ปัจจุบันเทคโนโลยีและสื่อสังคมออนไลน์มีอิทธิพลอย่างมากในการใช้ชีวิตของคนไทยในสังคมปัจจุบัน ดังนั้นศาสนาจะไม่ใช่เรื่องไกลตัวถ้าสามารถใช้เทคโนโลยีในการศึกษาธรรมมะเพื่อให้เป็นแนวทางในการดำเนินชีวิตอย่างมีสติและเป็นที่ยึดเหนี่ยวจิตใจให้กับคนในสังคม</w:t>
      </w:r>
    </w:p>
    <w:p w:rsidR="003D53E7" w:rsidRPr="00D328BD" w:rsidRDefault="003D53E7" w:rsidP="002743FC">
      <w:pPr>
        <w:shd w:val="clear" w:color="auto" w:fill="FFFFFF" w:themeFill="background1"/>
        <w:spacing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D328BD">
        <w:rPr>
          <w:rFonts w:ascii="TH SarabunIT๙" w:hAnsi="TH SarabunIT๙" w:cs="TH SarabunIT๙"/>
          <w:b/>
          <w:bCs/>
          <w:cs/>
        </w:rPr>
        <w:t>5.3.2 ข้อเสนอแนะสำหรับการศึกษาวิจัยครั้งต่อไป</w:t>
      </w:r>
    </w:p>
    <w:p w:rsidR="003D53E7" w:rsidRPr="00D328BD" w:rsidRDefault="003D53E7" w:rsidP="003C1DB5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 w:rsidRPr="00D328BD">
        <w:rPr>
          <w:rFonts w:ascii="TH SarabunIT๙" w:hAnsi="TH SarabunIT๙" w:cs="TH SarabunIT๙"/>
          <w:b/>
          <w:bCs/>
          <w:cs/>
        </w:rPr>
        <w:tab/>
      </w:r>
      <w:r w:rsidRPr="00D328BD">
        <w:rPr>
          <w:rFonts w:ascii="TH SarabunIT๙" w:hAnsi="TH SarabunIT๙" w:cs="TH SarabunIT๙"/>
          <w:cs/>
        </w:rPr>
        <w:t>ในการศึกษาครั้งต่อไปควรมีการศึกษาเพิ่มเติมในประเด็นที่น่าสนใจ ดังต่อไปนี้</w:t>
      </w:r>
    </w:p>
    <w:p w:rsidR="003D53E7" w:rsidRPr="00D328BD" w:rsidRDefault="00EA41E4" w:rsidP="003C1DB5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cs/>
        </w:rPr>
      </w:pPr>
      <w:r w:rsidRPr="00D328BD">
        <w:rPr>
          <w:rFonts w:ascii="TH SarabunIT๙" w:hAnsi="TH SarabunIT๙" w:cs="TH SarabunIT๙"/>
        </w:rPr>
        <w:t xml:space="preserve">1. </w:t>
      </w:r>
      <w:r w:rsidRPr="00D328BD">
        <w:rPr>
          <w:rFonts w:ascii="TH SarabunIT๙" w:hAnsi="TH SarabunIT๙" w:cs="TH SarabunIT๙"/>
          <w:cs/>
        </w:rPr>
        <w:t xml:space="preserve">ควรมีการศึกษาเกี่ยวกับหน่วยงานต่างๆ </w:t>
      </w:r>
      <w:r w:rsidR="003D53E7" w:rsidRPr="00D328BD">
        <w:rPr>
          <w:rFonts w:ascii="TH SarabunIT๙" w:hAnsi="TH SarabunIT๙" w:cs="TH SarabunIT๙"/>
          <w:cs/>
        </w:rPr>
        <w:t>ว่ามีบทบาทอย่างไรในการมีส่วนร่วมกับศาสนาเพื่อพัฒนาศาสนาให้มีบทบาทและเป็นที่สนใจมากขึ้นในสังคมปัจจุบัน</w:t>
      </w:r>
    </w:p>
    <w:p w:rsidR="005870F8" w:rsidRPr="00D328BD" w:rsidRDefault="003D53E7" w:rsidP="00CC32E8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 w:rsidRPr="00D328BD">
        <w:rPr>
          <w:rFonts w:ascii="TH SarabunIT๙" w:hAnsi="TH SarabunIT๙" w:cs="TH SarabunIT๙"/>
        </w:rPr>
        <w:t>2.</w:t>
      </w:r>
      <w:r w:rsidR="00EA41E4" w:rsidRPr="00D328BD">
        <w:rPr>
          <w:rFonts w:ascii="TH SarabunIT๙" w:hAnsi="TH SarabunIT๙" w:cs="TH SarabunIT๙"/>
        </w:rPr>
        <w:t xml:space="preserve"> </w:t>
      </w:r>
      <w:r w:rsidRPr="00D328BD">
        <w:rPr>
          <w:rFonts w:ascii="TH SarabunIT๙" w:hAnsi="TH SarabunIT๙" w:cs="TH SarabunIT๙"/>
          <w:cs/>
        </w:rPr>
        <w:t>ควรมีการศึกษาแนวทางการแก้ไขปัญหาที่เกิดขึ้นเกี่ยวกับการพัฒนาสังคมของพระสงฆ์สาเหตุมาจากอะไร</w:t>
      </w:r>
    </w:p>
    <w:sectPr w:rsidR="005870F8" w:rsidRPr="00D328BD" w:rsidSect="00645E0F">
      <w:headerReference w:type="default" r:id="rId6"/>
      <w:pgSz w:w="11906" w:h="16838"/>
      <w:pgMar w:top="1701" w:right="1440" w:bottom="1440" w:left="2160" w:header="709" w:footer="709" w:gutter="0"/>
      <w:pgNumType w:start="73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182" w:rsidRDefault="00CA3182">
      <w:pPr>
        <w:spacing w:after="0" w:line="240" w:lineRule="auto"/>
      </w:pPr>
      <w:r>
        <w:separator/>
      </w:r>
    </w:p>
  </w:endnote>
  <w:endnote w:type="continuationSeparator" w:id="0">
    <w:p w:rsidR="00CA3182" w:rsidRDefault="00CA3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182" w:rsidRDefault="00CA3182">
      <w:pPr>
        <w:spacing w:after="0" w:line="240" w:lineRule="auto"/>
      </w:pPr>
      <w:r>
        <w:separator/>
      </w:r>
    </w:p>
  </w:footnote>
  <w:footnote w:type="continuationSeparator" w:id="0">
    <w:p w:rsidR="00CA3182" w:rsidRDefault="00CA3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9491734"/>
      <w:docPartObj>
        <w:docPartGallery w:val="Page Numbers (Top of Page)"/>
        <w:docPartUnique/>
      </w:docPartObj>
    </w:sdtPr>
    <w:sdtEndPr/>
    <w:sdtContent>
      <w:p w:rsidR="00E362D7" w:rsidRDefault="003D53E7">
        <w:pPr>
          <w:pStyle w:val="a3"/>
          <w:jc w:val="right"/>
        </w:pPr>
        <w:r w:rsidRPr="00EB2626">
          <w:rPr>
            <w:rFonts w:ascii="TH SarabunIT๙" w:hAnsi="TH SarabunIT๙" w:cs="TH SarabunIT๙"/>
          </w:rPr>
          <w:fldChar w:fldCharType="begin"/>
        </w:r>
        <w:r w:rsidRPr="00EB2626">
          <w:rPr>
            <w:rFonts w:ascii="TH SarabunIT๙" w:hAnsi="TH SarabunIT๙" w:cs="TH SarabunIT๙"/>
          </w:rPr>
          <w:instrText>PAGE   \* MERGEFORMAT</w:instrText>
        </w:r>
        <w:r w:rsidRPr="00EB2626">
          <w:rPr>
            <w:rFonts w:ascii="TH SarabunIT๙" w:hAnsi="TH SarabunIT๙" w:cs="TH SarabunIT๙"/>
          </w:rPr>
          <w:fldChar w:fldCharType="separate"/>
        </w:r>
        <w:r w:rsidR="00645E0F" w:rsidRPr="00645E0F">
          <w:rPr>
            <w:rFonts w:ascii="TH SarabunIT๙" w:hAnsi="TH SarabunIT๙" w:cs="TH SarabunIT๙"/>
            <w:noProof/>
            <w:lang w:val="th-TH"/>
          </w:rPr>
          <w:t>76</w:t>
        </w:r>
        <w:r w:rsidRPr="00EB2626">
          <w:rPr>
            <w:rFonts w:ascii="TH SarabunIT๙" w:hAnsi="TH SarabunIT๙" w:cs="TH SarabunIT๙"/>
          </w:rPr>
          <w:fldChar w:fldCharType="end"/>
        </w:r>
      </w:p>
    </w:sdtContent>
  </w:sdt>
  <w:p w:rsidR="00E362D7" w:rsidRDefault="00CA31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55"/>
    <w:rsid w:val="00002C08"/>
    <w:rsid w:val="00002EA3"/>
    <w:rsid w:val="00073795"/>
    <w:rsid w:val="000B4DD0"/>
    <w:rsid w:val="000F14E0"/>
    <w:rsid w:val="00110BC1"/>
    <w:rsid w:val="00152C95"/>
    <w:rsid w:val="002423E3"/>
    <w:rsid w:val="002743FC"/>
    <w:rsid w:val="00297197"/>
    <w:rsid w:val="002B6DC0"/>
    <w:rsid w:val="002B7D4A"/>
    <w:rsid w:val="00392B5A"/>
    <w:rsid w:val="003C1DB5"/>
    <w:rsid w:val="003C31A1"/>
    <w:rsid w:val="003D092A"/>
    <w:rsid w:val="003D53E7"/>
    <w:rsid w:val="003F0C1A"/>
    <w:rsid w:val="0040677F"/>
    <w:rsid w:val="00530913"/>
    <w:rsid w:val="005503F6"/>
    <w:rsid w:val="005870F8"/>
    <w:rsid w:val="00593919"/>
    <w:rsid w:val="005F14A2"/>
    <w:rsid w:val="00645E0F"/>
    <w:rsid w:val="006733E4"/>
    <w:rsid w:val="00684291"/>
    <w:rsid w:val="006F19CE"/>
    <w:rsid w:val="00726EE8"/>
    <w:rsid w:val="00774229"/>
    <w:rsid w:val="007B607D"/>
    <w:rsid w:val="007E4E2A"/>
    <w:rsid w:val="00925A3E"/>
    <w:rsid w:val="00974C72"/>
    <w:rsid w:val="0099216F"/>
    <w:rsid w:val="00A81257"/>
    <w:rsid w:val="00AC2F87"/>
    <w:rsid w:val="00B30C69"/>
    <w:rsid w:val="00B41D81"/>
    <w:rsid w:val="00B4678B"/>
    <w:rsid w:val="00B84037"/>
    <w:rsid w:val="00BD2283"/>
    <w:rsid w:val="00BE1885"/>
    <w:rsid w:val="00BF6635"/>
    <w:rsid w:val="00C05F8E"/>
    <w:rsid w:val="00C6599A"/>
    <w:rsid w:val="00C82AA5"/>
    <w:rsid w:val="00CA3182"/>
    <w:rsid w:val="00CB74B4"/>
    <w:rsid w:val="00CC32E8"/>
    <w:rsid w:val="00D025C6"/>
    <w:rsid w:val="00D328BD"/>
    <w:rsid w:val="00D403DA"/>
    <w:rsid w:val="00D51048"/>
    <w:rsid w:val="00D9263A"/>
    <w:rsid w:val="00DF6955"/>
    <w:rsid w:val="00E0761E"/>
    <w:rsid w:val="00E07C1E"/>
    <w:rsid w:val="00EA41E4"/>
    <w:rsid w:val="00EB2626"/>
    <w:rsid w:val="00EE57A5"/>
    <w:rsid w:val="00F017AB"/>
    <w:rsid w:val="00F301EA"/>
    <w:rsid w:val="00F56C4E"/>
    <w:rsid w:val="00FC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5252840-6701-4E77-BF2B-978BACF0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955"/>
    <w:rPr>
      <w:rFonts w:ascii="TH SarabunPSK" w:hAnsi="TH SarabunPSK" w:cs="TH SarabunPSK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69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DF6955"/>
    <w:rPr>
      <w:rFonts w:ascii="TH SarabunPSK" w:hAnsi="TH SarabunPSK" w:cs="TH SarabunPSK"/>
      <w:sz w:val="32"/>
      <w:szCs w:val="32"/>
    </w:rPr>
  </w:style>
  <w:style w:type="paragraph" w:styleId="a5">
    <w:name w:val="footer"/>
    <w:basedOn w:val="a"/>
    <w:link w:val="a6"/>
    <w:uiPriority w:val="99"/>
    <w:unhideWhenUsed/>
    <w:rsid w:val="00530913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rsid w:val="00530913"/>
    <w:rPr>
      <w:rFonts w:ascii="TH SarabunPSK" w:hAnsi="TH SarabunPSK" w:cs="Angsana New"/>
      <w:sz w:val="32"/>
      <w:szCs w:val="40"/>
    </w:rPr>
  </w:style>
  <w:style w:type="character" w:customStyle="1" w:styleId="5yl5">
    <w:name w:val="_5yl5"/>
    <w:basedOn w:val="a0"/>
    <w:rsid w:val="00152C95"/>
  </w:style>
  <w:style w:type="paragraph" w:styleId="a7">
    <w:name w:val="Balloon Text"/>
    <w:basedOn w:val="a"/>
    <w:link w:val="a8"/>
    <w:uiPriority w:val="99"/>
    <w:semiHidden/>
    <w:unhideWhenUsed/>
    <w:rsid w:val="00BF6635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BF6635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2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6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64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08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7</cp:revision>
  <cp:lastPrinted>2019-10-18T09:48:00Z</cp:lastPrinted>
  <dcterms:created xsi:type="dcterms:W3CDTF">2019-09-14T08:07:00Z</dcterms:created>
  <dcterms:modified xsi:type="dcterms:W3CDTF">2019-10-18T09:49:00Z</dcterms:modified>
</cp:coreProperties>
</file>